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新宋体" w:hAnsi="新宋体" w:eastAsia="新宋体" w:cs="新宋体"/>
          <w:i w:val="0"/>
          <w:caps w:val="0"/>
          <w:color w:val="000000"/>
          <w:spacing w:val="0"/>
          <w:sz w:val="21"/>
          <w:szCs w:val="21"/>
          <w:lang w:eastAsia="zh-CN"/>
        </w:rPr>
      </w:pPr>
      <w:r>
        <w:rPr>
          <w:rFonts w:hint="eastAsia" w:ascii="新宋体" w:hAnsi="新宋体" w:eastAsia="新宋体" w:cs="新宋体"/>
          <w:i w:val="0"/>
          <w:caps w:val="0"/>
          <w:color w:val="000000"/>
          <w:spacing w:val="0"/>
          <w:sz w:val="21"/>
          <w:szCs w:val="21"/>
          <w:lang w:eastAsia="zh-CN"/>
        </w:rPr>
        <w:t>高低压开关柜通电试验台的操作方法说明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新宋体" w:hAnsi="新宋体" w:eastAsia="新宋体" w:cs="新宋体"/>
          <w:i w:val="0"/>
          <w:caps w:val="0"/>
          <w:color w:val="000000"/>
          <w:spacing w:val="0"/>
          <w:sz w:val="21"/>
          <w:szCs w:val="21"/>
          <w:lang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新宋体" w:hAnsi="新宋体" w:eastAsia="新宋体" w:cs="新宋体"/>
          <w:i w:val="0"/>
          <w:caps w:val="0"/>
          <w:color w:val="000000"/>
          <w:spacing w:val="0"/>
          <w:sz w:val="21"/>
          <w:szCs w:val="21"/>
          <w:lang w:eastAsia="zh-CN"/>
        </w:rPr>
      </w:pPr>
      <w:r>
        <w:rPr>
          <w:rFonts w:hint="eastAsia" w:ascii="新宋体" w:hAnsi="新宋体" w:eastAsia="新宋体" w:cs="新宋体"/>
          <w:i w:val="0"/>
          <w:caps w:val="0"/>
          <w:color w:val="000000"/>
          <w:spacing w:val="0"/>
          <w:sz w:val="21"/>
          <w:szCs w:val="21"/>
          <w:lang w:eastAsia="zh-CN"/>
        </w:rPr>
        <w:t>用于高低</w:t>
      </w:r>
      <w:bookmarkStart w:id="0" w:name="_GoBack"/>
      <w:bookmarkEnd w:id="0"/>
      <w:r>
        <w:rPr>
          <w:rFonts w:hint="eastAsia" w:ascii="新宋体" w:hAnsi="新宋体" w:eastAsia="新宋体" w:cs="新宋体"/>
          <w:i w:val="0"/>
          <w:caps w:val="0"/>
          <w:color w:val="000000"/>
          <w:spacing w:val="0"/>
          <w:sz w:val="21"/>
          <w:szCs w:val="21"/>
          <w:lang w:eastAsia="zh-CN"/>
        </w:rPr>
        <w:t>压开关柜生产厂家对所生产的高低压开关柜进行出厂前的各项通电试验。它能提供各种交、直流电源，便于对开关柜的检测，提高工作效率。是高低压开关柜生产厂家的设备之一。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新宋体" w:hAnsi="新宋体" w:eastAsia="新宋体" w:cs="新宋体"/>
          <w:i w:val="0"/>
          <w:caps w:val="0"/>
          <w:color w:val="000000"/>
          <w:spacing w:val="0"/>
          <w:sz w:val="21"/>
          <w:szCs w:val="21"/>
          <w:lang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新宋体" w:hAnsi="新宋体" w:eastAsia="新宋体" w:cs="新宋体"/>
          <w:i w:val="0"/>
          <w:caps w:val="0"/>
          <w:color w:val="000000"/>
          <w:spacing w:val="0"/>
          <w:sz w:val="21"/>
          <w:szCs w:val="21"/>
          <w:lang w:eastAsia="zh-CN"/>
        </w:rPr>
      </w:pPr>
      <w:r>
        <w:rPr>
          <w:rFonts w:hint="eastAsia" w:ascii="新宋体" w:hAnsi="新宋体" w:eastAsia="新宋体" w:cs="新宋体"/>
          <w:i w:val="0"/>
          <w:caps w:val="0"/>
          <w:color w:val="000000"/>
          <w:spacing w:val="0"/>
          <w:sz w:val="21"/>
          <w:szCs w:val="21"/>
          <w:lang w:eastAsia="zh-CN"/>
        </w:rPr>
        <w:t>产品特征：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新宋体" w:hAnsi="新宋体" w:eastAsia="新宋体" w:cs="新宋体"/>
          <w:i w:val="0"/>
          <w:caps w:val="0"/>
          <w:color w:val="000000"/>
          <w:spacing w:val="0"/>
          <w:sz w:val="21"/>
          <w:szCs w:val="21"/>
          <w:lang w:eastAsia="zh-CN"/>
        </w:rPr>
      </w:pPr>
      <w:r>
        <w:rPr>
          <w:rFonts w:hint="eastAsia" w:ascii="新宋体" w:hAnsi="新宋体" w:eastAsia="新宋体" w:cs="新宋体"/>
          <w:i w:val="0"/>
          <w:caps w:val="0"/>
          <w:color w:val="000000"/>
          <w:spacing w:val="0"/>
          <w:sz w:val="21"/>
          <w:szCs w:val="21"/>
          <w:lang w:eastAsia="zh-CN"/>
        </w:rPr>
        <w:t>1.高低压开关柜通电试验台采用单独的变压器升压、直流，避免烧毁调压器（3个变压器+6KVA调压器+300A整流模块），采用数字式电压电流表，精度更高，采用阳极氧化铝面板，更耐脏、耐磨、更美观。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新宋体" w:hAnsi="新宋体" w:eastAsia="新宋体" w:cs="新宋体"/>
          <w:i w:val="0"/>
          <w:caps w:val="0"/>
          <w:color w:val="000000"/>
          <w:spacing w:val="0"/>
          <w:sz w:val="21"/>
          <w:szCs w:val="21"/>
          <w:lang w:eastAsia="zh-CN"/>
        </w:rPr>
      </w:pPr>
      <w:r>
        <w:rPr>
          <w:rFonts w:hint="eastAsia" w:ascii="新宋体" w:hAnsi="新宋体" w:eastAsia="新宋体" w:cs="新宋体"/>
          <w:i w:val="0"/>
          <w:caps w:val="0"/>
          <w:color w:val="000000"/>
          <w:spacing w:val="0"/>
          <w:sz w:val="21"/>
          <w:szCs w:val="21"/>
          <w:lang w:eastAsia="zh-CN"/>
        </w:rPr>
        <w:t>2.广泛应用于高低压开关柜生产厂家对所生产的高低压开关柜进行出厂前的各项通电试验。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新宋体" w:hAnsi="新宋体" w:eastAsia="新宋体" w:cs="新宋体"/>
          <w:i w:val="0"/>
          <w:caps w:val="0"/>
          <w:color w:val="000000"/>
          <w:spacing w:val="0"/>
          <w:sz w:val="21"/>
          <w:szCs w:val="21"/>
          <w:lang w:eastAsia="zh-CN"/>
        </w:rPr>
      </w:pPr>
      <w:r>
        <w:rPr>
          <w:rFonts w:hint="eastAsia" w:ascii="新宋体" w:hAnsi="新宋体" w:eastAsia="新宋体" w:cs="新宋体"/>
          <w:i w:val="0"/>
          <w:caps w:val="0"/>
          <w:color w:val="000000"/>
          <w:spacing w:val="0"/>
          <w:sz w:val="21"/>
          <w:szCs w:val="21"/>
          <w:lang w:eastAsia="zh-CN"/>
        </w:rPr>
        <w:t>3.高低压开关柜通电试验台能提供各种交、直流电源，便于对开关柜的检测，提高工作效率。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新宋体" w:hAnsi="新宋体" w:eastAsia="新宋体" w:cs="新宋体"/>
          <w:i w:val="0"/>
          <w:caps w:val="0"/>
          <w:color w:val="000000"/>
          <w:spacing w:val="0"/>
          <w:sz w:val="21"/>
          <w:szCs w:val="21"/>
          <w:lang w:eastAsia="zh-CN"/>
        </w:rPr>
      </w:pPr>
      <w:r>
        <w:rPr>
          <w:rFonts w:hint="eastAsia" w:ascii="新宋体" w:hAnsi="新宋体" w:eastAsia="新宋体" w:cs="新宋体"/>
          <w:i w:val="0"/>
          <w:caps w:val="0"/>
          <w:color w:val="000000"/>
          <w:spacing w:val="0"/>
          <w:sz w:val="21"/>
          <w:szCs w:val="21"/>
          <w:lang w:eastAsia="zh-CN"/>
        </w:rPr>
        <w:t>4.集成多种交、直流电源，便于对开关柜的检测，大大提高工作效率。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新宋体" w:hAnsi="新宋体" w:eastAsia="新宋体" w:cs="新宋体"/>
          <w:i w:val="0"/>
          <w:caps w:val="0"/>
          <w:color w:val="000000"/>
          <w:spacing w:val="0"/>
          <w:sz w:val="21"/>
          <w:szCs w:val="21"/>
          <w:lang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新宋体" w:hAnsi="新宋体" w:eastAsia="新宋体" w:cs="新宋体"/>
          <w:i w:val="0"/>
          <w:caps w:val="0"/>
          <w:color w:val="000000"/>
          <w:spacing w:val="0"/>
          <w:sz w:val="21"/>
          <w:szCs w:val="21"/>
          <w:lang w:eastAsia="zh-CN"/>
        </w:rPr>
      </w:pPr>
      <w:r>
        <w:rPr>
          <w:rFonts w:hint="eastAsia" w:ascii="新宋体" w:hAnsi="新宋体" w:eastAsia="新宋体" w:cs="新宋体"/>
          <w:i w:val="0"/>
          <w:caps w:val="0"/>
          <w:color w:val="000000"/>
          <w:spacing w:val="0"/>
          <w:sz w:val="21"/>
          <w:szCs w:val="21"/>
          <w:lang w:eastAsia="zh-CN"/>
        </w:rPr>
        <w:t xml:space="preserve">技术指标：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新宋体" w:hAnsi="新宋体" w:eastAsia="新宋体" w:cs="新宋体"/>
          <w:i w:val="0"/>
          <w:caps w:val="0"/>
          <w:color w:val="000000"/>
          <w:spacing w:val="0"/>
          <w:sz w:val="21"/>
          <w:szCs w:val="21"/>
          <w:lang w:eastAsia="zh-CN"/>
        </w:rPr>
      </w:pPr>
      <w:r>
        <w:rPr>
          <w:rFonts w:hint="eastAsia" w:ascii="新宋体" w:hAnsi="新宋体" w:eastAsia="新宋体" w:cs="新宋体"/>
          <w:i w:val="0"/>
          <w:caps w:val="0"/>
          <w:color w:val="000000"/>
          <w:spacing w:val="0"/>
          <w:sz w:val="21"/>
          <w:szCs w:val="21"/>
          <w:lang w:eastAsia="zh-CN"/>
        </w:rPr>
        <w:t>输入电源： AC 380V（三相四线）</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新宋体" w:hAnsi="新宋体" w:eastAsia="新宋体" w:cs="新宋体"/>
          <w:i w:val="0"/>
          <w:caps w:val="0"/>
          <w:color w:val="000000"/>
          <w:spacing w:val="0"/>
          <w:sz w:val="21"/>
          <w:szCs w:val="21"/>
          <w:lang w:eastAsia="zh-CN"/>
        </w:rPr>
      </w:pPr>
      <w:r>
        <w:rPr>
          <w:rFonts w:hint="eastAsia" w:ascii="新宋体" w:hAnsi="新宋体" w:eastAsia="新宋体" w:cs="新宋体"/>
          <w:i w:val="0"/>
          <w:caps w:val="0"/>
          <w:color w:val="000000"/>
          <w:spacing w:val="0"/>
          <w:sz w:val="21"/>
          <w:szCs w:val="21"/>
          <w:lang w:eastAsia="zh-CN"/>
        </w:rPr>
        <w:t>输出电压及电流：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新宋体" w:hAnsi="新宋体" w:eastAsia="新宋体" w:cs="新宋体"/>
          <w:i w:val="0"/>
          <w:caps w:val="0"/>
          <w:color w:val="000000"/>
          <w:spacing w:val="0"/>
          <w:sz w:val="21"/>
          <w:szCs w:val="21"/>
          <w:lang w:eastAsia="zh-CN"/>
        </w:rPr>
      </w:pPr>
      <w:r>
        <w:rPr>
          <w:rFonts w:hint="eastAsia" w:ascii="新宋体" w:hAnsi="新宋体" w:eastAsia="新宋体" w:cs="新宋体"/>
          <w:i w:val="0"/>
          <w:caps w:val="0"/>
          <w:color w:val="000000"/>
          <w:spacing w:val="0"/>
          <w:sz w:val="21"/>
          <w:szCs w:val="21"/>
          <w:lang w:eastAsia="zh-CN"/>
        </w:rPr>
        <w:t>1、三相AC100V输出（固定值）一组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新宋体" w:hAnsi="新宋体" w:eastAsia="新宋体" w:cs="新宋体"/>
          <w:i w:val="0"/>
          <w:caps w:val="0"/>
          <w:color w:val="000000"/>
          <w:spacing w:val="0"/>
          <w:sz w:val="21"/>
          <w:szCs w:val="21"/>
          <w:lang w:eastAsia="zh-CN"/>
        </w:rPr>
      </w:pPr>
      <w:r>
        <w:rPr>
          <w:rFonts w:hint="eastAsia" w:ascii="新宋体" w:hAnsi="新宋体" w:eastAsia="新宋体" w:cs="新宋体"/>
          <w:i w:val="0"/>
          <w:caps w:val="0"/>
          <w:color w:val="000000"/>
          <w:spacing w:val="0"/>
          <w:sz w:val="21"/>
          <w:szCs w:val="21"/>
          <w:lang w:eastAsia="zh-CN"/>
        </w:rPr>
        <w:t>2、三相AC 0 ~10A（100V，可调值）输出一组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新宋体" w:hAnsi="新宋体" w:eastAsia="新宋体" w:cs="新宋体"/>
          <w:i w:val="0"/>
          <w:caps w:val="0"/>
          <w:color w:val="000000"/>
          <w:spacing w:val="0"/>
          <w:sz w:val="21"/>
          <w:szCs w:val="21"/>
          <w:lang w:eastAsia="zh-CN"/>
        </w:rPr>
      </w:pPr>
      <w:r>
        <w:rPr>
          <w:rFonts w:hint="eastAsia" w:ascii="新宋体" w:hAnsi="新宋体" w:eastAsia="新宋体" w:cs="新宋体"/>
          <w:i w:val="0"/>
          <w:caps w:val="0"/>
          <w:color w:val="000000"/>
          <w:spacing w:val="0"/>
          <w:sz w:val="21"/>
          <w:szCs w:val="21"/>
          <w:lang w:eastAsia="zh-CN"/>
        </w:rPr>
        <w:t>3、单相24V、36V、110V、220V直流固定输出一组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新宋体" w:hAnsi="新宋体" w:eastAsia="新宋体" w:cs="新宋体"/>
          <w:i w:val="0"/>
          <w:caps w:val="0"/>
          <w:color w:val="000000"/>
          <w:spacing w:val="0"/>
          <w:sz w:val="21"/>
          <w:szCs w:val="21"/>
          <w:lang w:eastAsia="zh-CN"/>
        </w:rPr>
      </w:pPr>
      <w:r>
        <w:rPr>
          <w:rFonts w:hint="eastAsia" w:ascii="新宋体" w:hAnsi="新宋体" w:eastAsia="新宋体" w:cs="新宋体"/>
          <w:i w:val="0"/>
          <w:caps w:val="0"/>
          <w:color w:val="000000"/>
          <w:spacing w:val="0"/>
          <w:sz w:val="21"/>
          <w:szCs w:val="21"/>
          <w:lang w:eastAsia="zh-CN"/>
        </w:rPr>
        <w:t>4、交流操作电压输出 AC 0 ~ 400V，220V时，电流小于10A 一组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新宋体" w:hAnsi="新宋体" w:eastAsia="新宋体" w:cs="新宋体"/>
          <w:i w:val="0"/>
          <w:caps w:val="0"/>
          <w:color w:val="000000"/>
          <w:spacing w:val="0"/>
          <w:sz w:val="21"/>
          <w:szCs w:val="21"/>
          <w:lang w:eastAsia="zh-CN"/>
        </w:rPr>
      </w:pPr>
      <w:r>
        <w:rPr>
          <w:rFonts w:hint="eastAsia" w:ascii="新宋体" w:hAnsi="新宋体" w:eastAsia="新宋体" w:cs="新宋体"/>
          <w:i w:val="0"/>
          <w:caps w:val="0"/>
          <w:color w:val="000000"/>
          <w:spacing w:val="0"/>
          <w:sz w:val="21"/>
          <w:szCs w:val="21"/>
          <w:lang w:eastAsia="zh-CN"/>
        </w:rPr>
        <w:t>5、直流操作电压输出 DC 0~260V  一组（选配另计）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新宋体" w:hAnsi="新宋体" w:eastAsia="新宋体" w:cs="新宋体"/>
          <w:i w:val="0"/>
          <w:caps w:val="0"/>
          <w:color w:val="000000"/>
          <w:spacing w:val="0"/>
          <w:sz w:val="21"/>
          <w:szCs w:val="21"/>
          <w:lang w:eastAsia="zh-CN"/>
        </w:rPr>
      </w:pPr>
      <w:r>
        <w:rPr>
          <w:rFonts w:hint="eastAsia" w:ascii="新宋体" w:hAnsi="新宋体" w:eastAsia="新宋体" w:cs="新宋体"/>
          <w:i w:val="0"/>
          <w:caps w:val="0"/>
          <w:color w:val="000000"/>
          <w:spacing w:val="0"/>
          <w:sz w:val="21"/>
          <w:szCs w:val="21"/>
          <w:lang w:eastAsia="zh-CN"/>
        </w:rPr>
        <w:t>6、直流合闸电源输出 DC 0~300V（300A，短时工作）一组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新宋体" w:hAnsi="新宋体" w:eastAsia="新宋体" w:cs="新宋体"/>
          <w:i w:val="0"/>
          <w:caps w:val="0"/>
          <w:color w:val="000000"/>
          <w:spacing w:val="0"/>
          <w:sz w:val="21"/>
          <w:szCs w:val="21"/>
          <w:lang w:eastAsia="zh-CN"/>
        </w:rPr>
      </w:pPr>
      <w:r>
        <w:rPr>
          <w:rFonts w:hint="eastAsia" w:ascii="新宋体" w:hAnsi="新宋体" w:eastAsia="新宋体" w:cs="新宋体"/>
          <w:i w:val="0"/>
          <w:caps w:val="0"/>
          <w:color w:val="000000"/>
          <w:spacing w:val="0"/>
          <w:sz w:val="21"/>
          <w:szCs w:val="21"/>
          <w:lang w:eastAsia="zh-CN"/>
        </w:rPr>
        <w:t>7、单相AC220V输出（固定值，插座形式）二组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新宋体" w:hAnsi="新宋体" w:eastAsia="新宋体" w:cs="新宋体"/>
          <w:i w:val="0"/>
          <w:caps w:val="0"/>
          <w:color w:val="000000"/>
          <w:spacing w:val="0"/>
          <w:sz w:val="21"/>
          <w:szCs w:val="21"/>
          <w:lang w:eastAsia="zh-CN"/>
        </w:rPr>
      </w:pPr>
      <w:r>
        <w:rPr>
          <w:rFonts w:hint="eastAsia" w:ascii="新宋体" w:hAnsi="新宋体" w:eastAsia="新宋体" w:cs="新宋体"/>
          <w:i w:val="0"/>
          <w:caps w:val="0"/>
          <w:color w:val="000000"/>
          <w:spacing w:val="0"/>
          <w:sz w:val="21"/>
          <w:szCs w:val="21"/>
          <w:lang w:eastAsia="zh-CN"/>
        </w:rPr>
        <w:t>8、三相AC380V输出（固定值，接线柱）一组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新宋体" w:hAnsi="新宋体" w:eastAsia="新宋体" w:cs="新宋体"/>
          <w:i w:val="0"/>
          <w:caps w:val="0"/>
          <w:color w:val="000000"/>
          <w:spacing w:val="0"/>
          <w:sz w:val="21"/>
          <w:szCs w:val="21"/>
        </w:rPr>
      </w:pPr>
      <w:r>
        <w:rPr>
          <w:rFonts w:hint="eastAsia" w:ascii="新宋体" w:hAnsi="新宋体" w:eastAsia="新宋体" w:cs="新宋体"/>
          <w:i w:val="0"/>
          <w:caps w:val="0"/>
          <w:color w:val="000000"/>
          <w:spacing w:val="0"/>
          <w:sz w:val="21"/>
          <w:szCs w:val="21"/>
          <w:lang w:eastAsia="zh-CN"/>
        </w:rPr>
        <w:t>9、合闸控制接点⑤、⑧分闸控制接点⑥、⑦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新宋体" w:hAnsi="新宋体" w:eastAsia="新宋体" w:cs="新宋体"/>
          <w:i w:val="0"/>
          <w:caps w:val="0"/>
          <w:color w:val="000000"/>
          <w:spacing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新宋体" w:hAnsi="新宋体" w:eastAsia="新宋体" w:cs="新宋体"/>
          <w:i w:val="0"/>
          <w:caps w:val="0"/>
          <w:color w:val="000000"/>
          <w:spacing w:val="0"/>
          <w:sz w:val="21"/>
          <w:szCs w:val="21"/>
        </w:rPr>
      </w:pPr>
      <w:r>
        <w:rPr>
          <w:rFonts w:hint="eastAsia" w:ascii="新宋体" w:hAnsi="新宋体" w:eastAsia="新宋体" w:cs="新宋体"/>
          <w:i w:val="0"/>
          <w:caps w:val="0"/>
          <w:color w:val="000000"/>
          <w:spacing w:val="0"/>
          <w:sz w:val="21"/>
          <w:szCs w:val="21"/>
        </w:rPr>
        <w:t>操作说明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新宋体" w:hAnsi="新宋体" w:eastAsia="新宋体" w:cs="新宋体"/>
          <w:i w:val="0"/>
          <w:caps w:val="0"/>
          <w:color w:val="000000"/>
          <w:spacing w:val="0"/>
          <w:sz w:val="21"/>
          <w:szCs w:val="21"/>
        </w:rPr>
      </w:pPr>
      <w:r>
        <w:rPr>
          <w:rFonts w:hint="eastAsia" w:ascii="新宋体" w:hAnsi="新宋体" w:eastAsia="新宋体" w:cs="新宋体"/>
          <w:i w:val="0"/>
          <w:caps w:val="0"/>
          <w:color w:val="000000"/>
          <w:spacing w:val="0"/>
          <w:sz w:val="21"/>
          <w:szCs w:val="21"/>
        </w:rPr>
        <w:t>以检验单相交流电压表为例: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新宋体" w:hAnsi="新宋体" w:eastAsia="新宋体" w:cs="新宋体"/>
          <w:i w:val="0"/>
          <w:caps w:val="0"/>
          <w:color w:val="000000"/>
          <w:spacing w:val="0"/>
          <w:sz w:val="21"/>
          <w:szCs w:val="21"/>
        </w:rPr>
      </w:pPr>
      <w:r>
        <w:rPr>
          <w:rFonts w:hint="eastAsia" w:ascii="新宋体" w:hAnsi="新宋体" w:eastAsia="新宋体" w:cs="新宋体"/>
          <w:i w:val="0"/>
          <w:caps w:val="0"/>
          <w:color w:val="000000"/>
          <w:spacing w:val="0"/>
          <w:sz w:val="21"/>
          <w:szCs w:val="21"/>
        </w:rPr>
        <w:t>1、接通输入电源AC380V</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新宋体" w:hAnsi="新宋体" w:eastAsia="新宋体" w:cs="新宋体"/>
          <w:i w:val="0"/>
          <w:caps w:val="0"/>
          <w:color w:val="000000"/>
          <w:spacing w:val="0"/>
          <w:sz w:val="21"/>
          <w:szCs w:val="21"/>
        </w:rPr>
      </w:pPr>
      <w:r>
        <w:rPr>
          <w:rFonts w:hint="eastAsia" w:ascii="新宋体" w:hAnsi="新宋体" w:eastAsia="新宋体" w:cs="新宋体"/>
          <w:i w:val="0"/>
          <w:caps w:val="0"/>
          <w:color w:val="000000"/>
          <w:spacing w:val="0"/>
          <w:sz w:val="21"/>
          <w:szCs w:val="21"/>
        </w:rPr>
        <w:t>2、连接交流操作电压输出电源线至电压表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新宋体" w:hAnsi="新宋体" w:eastAsia="新宋体" w:cs="新宋体"/>
          <w:i w:val="0"/>
          <w:caps w:val="0"/>
          <w:color w:val="000000"/>
          <w:spacing w:val="0"/>
          <w:sz w:val="21"/>
          <w:szCs w:val="21"/>
        </w:rPr>
      </w:pPr>
      <w:r>
        <w:rPr>
          <w:rFonts w:hint="eastAsia" w:ascii="新宋体" w:hAnsi="新宋体" w:eastAsia="新宋体" w:cs="新宋体"/>
          <w:i w:val="0"/>
          <w:caps w:val="0"/>
          <w:color w:val="000000"/>
          <w:spacing w:val="0"/>
          <w:sz w:val="21"/>
          <w:szCs w:val="21"/>
        </w:rPr>
        <w:t>3、检查并确认接线是否，接通总电源开关4、将调压器回零，并按"合闸"扭，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新宋体" w:hAnsi="新宋体" w:eastAsia="新宋体" w:cs="新宋体"/>
          <w:i w:val="0"/>
          <w:caps w:val="0"/>
          <w:color w:val="000000"/>
          <w:spacing w:val="0"/>
          <w:sz w:val="21"/>
          <w:szCs w:val="21"/>
        </w:rPr>
      </w:pPr>
      <w:r>
        <w:rPr>
          <w:rFonts w:hint="eastAsia" w:ascii="新宋体" w:hAnsi="新宋体" w:eastAsia="新宋体" w:cs="新宋体"/>
          <w:i w:val="0"/>
          <w:caps w:val="0"/>
          <w:color w:val="000000"/>
          <w:spacing w:val="0"/>
          <w:sz w:val="21"/>
          <w:szCs w:val="21"/>
        </w:rPr>
        <w:t>5、再按面板上交流操作电压的"合闸"扭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新宋体" w:hAnsi="新宋体" w:eastAsia="新宋体" w:cs="新宋体"/>
          <w:i w:val="0"/>
          <w:caps w:val="0"/>
          <w:color w:val="000000"/>
          <w:spacing w:val="0"/>
          <w:sz w:val="21"/>
          <w:szCs w:val="21"/>
        </w:rPr>
      </w:pPr>
      <w:r>
        <w:rPr>
          <w:rFonts w:hint="eastAsia" w:ascii="新宋体" w:hAnsi="新宋体" w:eastAsia="新宋体" w:cs="新宋体"/>
          <w:i w:val="0"/>
          <w:caps w:val="0"/>
          <w:color w:val="000000"/>
          <w:spacing w:val="0"/>
          <w:sz w:val="21"/>
          <w:szCs w:val="21"/>
        </w:rPr>
        <w:t>6、缓慢调节输出调节旋扭，使电压升到要求值，观察电压表的情况。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新宋体" w:hAnsi="新宋体" w:eastAsia="新宋体" w:cs="新宋体"/>
          <w:i w:val="0"/>
          <w:caps w:val="0"/>
          <w:color w:val="000000"/>
          <w:spacing w:val="0"/>
          <w:sz w:val="21"/>
          <w:szCs w:val="21"/>
        </w:rPr>
      </w:pPr>
      <w:r>
        <w:rPr>
          <w:rFonts w:hint="eastAsia" w:ascii="新宋体" w:hAnsi="新宋体" w:eastAsia="新宋体" w:cs="新宋体"/>
          <w:i w:val="0"/>
          <w:caps w:val="0"/>
          <w:color w:val="000000"/>
          <w:spacing w:val="0"/>
          <w:sz w:val="21"/>
          <w:szCs w:val="21"/>
        </w:rPr>
        <w:t>7、试验完毕后，先按面板上交流操作电压的"分闸"扭,再按面板上总"分闸"扭。然后，断开总电源开关</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新宋体" w:hAnsi="新宋体" w:eastAsia="新宋体" w:cs="新宋体"/>
          <w:i w:val="0"/>
          <w:caps w:val="0"/>
          <w:color w:val="000000"/>
          <w:spacing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新宋体" w:hAnsi="新宋体" w:eastAsia="新宋体" w:cs="新宋体"/>
          <w:i w:val="0"/>
          <w:caps w:val="0"/>
          <w:color w:val="000000"/>
          <w:spacing w:val="0"/>
          <w:sz w:val="21"/>
          <w:szCs w:val="21"/>
          <w:shd w:val="clear" w:fill="FFFFFF"/>
          <w:lang w:val="en-US" w:eastAsia="zh-CN"/>
        </w:rPr>
      </w:pPr>
      <w:r>
        <w:rPr>
          <w:rFonts w:hint="eastAsia" w:ascii="新宋体" w:hAnsi="新宋体" w:eastAsia="新宋体" w:cs="新宋体"/>
          <w:i w:val="0"/>
          <w:caps w:val="0"/>
          <w:color w:val="000000"/>
          <w:spacing w:val="0"/>
          <w:sz w:val="21"/>
          <w:szCs w:val="21"/>
        </w:rPr>
        <w:t>尊敬的客户：</w:t>
      </w:r>
      <w:r>
        <w:rPr>
          <w:rFonts w:hint="eastAsia" w:ascii="新宋体" w:hAnsi="新宋体" w:eastAsia="新宋体" w:cs="新宋体"/>
          <w:i w:val="0"/>
          <w:caps w:val="0"/>
          <w:color w:val="000000"/>
          <w:spacing w:val="0"/>
          <w:sz w:val="21"/>
          <w:szCs w:val="21"/>
        </w:rPr>
        <w:br w:type="textWrapping"/>
      </w:r>
      <w:r>
        <w:rPr>
          <w:rFonts w:hint="eastAsia" w:ascii="新宋体" w:hAnsi="新宋体" w:eastAsia="新宋体" w:cs="新宋体"/>
          <w:i w:val="0"/>
          <w:caps w:val="0"/>
          <w:color w:val="000000"/>
          <w:spacing w:val="0"/>
          <w:sz w:val="21"/>
          <w:szCs w:val="21"/>
        </w:rPr>
        <w:t>感谢您关注我们的产品，本公司除了有此产品介绍以外，还有</w:t>
      </w:r>
      <w:r>
        <w:rPr>
          <w:rFonts w:hint="eastAsia" w:ascii="新宋体" w:hAnsi="新宋体" w:eastAsia="新宋体" w:cs="新宋体"/>
          <w:i w:val="0"/>
          <w:caps w:val="0"/>
          <w:spacing w:val="0"/>
          <w:sz w:val="21"/>
          <w:szCs w:val="21"/>
        </w:rPr>
        <w:fldChar w:fldCharType="begin"/>
      </w:r>
      <w:r>
        <w:rPr>
          <w:rFonts w:hint="eastAsia" w:ascii="新宋体" w:hAnsi="新宋体" w:eastAsia="新宋体" w:cs="新宋体"/>
          <w:i w:val="0"/>
          <w:caps w:val="0"/>
          <w:spacing w:val="0"/>
          <w:sz w:val="21"/>
          <w:szCs w:val="21"/>
        </w:rPr>
        <w:instrText xml:space="preserve"> HYPERLINK "http://www.zhengyuandianqi.com/product/9003.html" </w:instrText>
      </w:r>
      <w:r>
        <w:rPr>
          <w:rFonts w:hint="eastAsia" w:ascii="新宋体" w:hAnsi="新宋体" w:eastAsia="新宋体" w:cs="新宋体"/>
          <w:i w:val="0"/>
          <w:caps w:val="0"/>
          <w:spacing w:val="0"/>
          <w:sz w:val="21"/>
          <w:szCs w:val="21"/>
        </w:rPr>
        <w:fldChar w:fldCharType="separate"/>
      </w:r>
      <w:r>
        <w:rPr>
          <w:rStyle w:val="9"/>
          <w:rFonts w:hint="eastAsia" w:ascii="新宋体" w:hAnsi="新宋体" w:eastAsia="新宋体" w:cs="新宋体"/>
          <w:i w:val="0"/>
          <w:caps w:val="0"/>
          <w:color w:val="000000"/>
          <w:spacing w:val="0"/>
          <w:sz w:val="21"/>
          <w:szCs w:val="21"/>
          <w:u w:val="single"/>
        </w:rPr>
        <w:t>200A|100A|回路电阻测试仪</w:t>
      </w:r>
      <w:r>
        <w:rPr>
          <w:rFonts w:hint="eastAsia" w:ascii="新宋体" w:hAnsi="新宋体" w:eastAsia="新宋体" w:cs="新宋体"/>
          <w:i w:val="0"/>
          <w:caps w:val="0"/>
          <w:spacing w:val="0"/>
          <w:sz w:val="21"/>
          <w:szCs w:val="21"/>
        </w:rPr>
        <w:fldChar w:fldCharType="end"/>
      </w:r>
      <w:r>
        <w:rPr>
          <w:rFonts w:hint="eastAsia" w:ascii="新宋体" w:hAnsi="新宋体" w:eastAsia="新宋体" w:cs="新宋体"/>
          <w:i w:val="0"/>
          <w:caps w:val="0"/>
          <w:color w:val="000000"/>
          <w:spacing w:val="0"/>
          <w:sz w:val="21"/>
          <w:szCs w:val="21"/>
        </w:rPr>
        <w:t>，</w:t>
      </w:r>
      <w:r>
        <w:rPr>
          <w:rFonts w:hint="eastAsia" w:ascii="新宋体" w:hAnsi="新宋体" w:eastAsia="新宋体" w:cs="新宋体"/>
          <w:i w:val="0"/>
          <w:caps w:val="0"/>
          <w:spacing w:val="0"/>
          <w:sz w:val="21"/>
          <w:szCs w:val="21"/>
        </w:rPr>
        <w:fldChar w:fldCharType="begin"/>
      </w:r>
      <w:r>
        <w:rPr>
          <w:rFonts w:hint="eastAsia" w:ascii="新宋体" w:hAnsi="新宋体" w:eastAsia="新宋体" w:cs="新宋体"/>
          <w:i w:val="0"/>
          <w:caps w:val="0"/>
          <w:spacing w:val="0"/>
          <w:sz w:val="21"/>
          <w:szCs w:val="21"/>
        </w:rPr>
        <w:instrText xml:space="preserve"> HYPERLINK "http://www.zhengyuandianqi.com/product/read/641.html" </w:instrText>
      </w:r>
      <w:r>
        <w:rPr>
          <w:rFonts w:hint="eastAsia" w:ascii="新宋体" w:hAnsi="新宋体" w:eastAsia="新宋体" w:cs="新宋体"/>
          <w:i w:val="0"/>
          <w:caps w:val="0"/>
          <w:spacing w:val="0"/>
          <w:sz w:val="21"/>
          <w:szCs w:val="21"/>
        </w:rPr>
        <w:fldChar w:fldCharType="separate"/>
      </w:r>
      <w:r>
        <w:rPr>
          <w:rStyle w:val="9"/>
          <w:rFonts w:hint="eastAsia" w:ascii="新宋体" w:hAnsi="新宋体" w:eastAsia="新宋体" w:cs="新宋体"/>
          <w:i w:val="0"/>
          <w:caps w:val="0"/>
          <w:color w:val="000000"/>
          <w:spacing w:val="0"/>
          <w:sz w:val="21"/>
          <w:szCs w:val="21"/>
          <w:u w:val="single"/>
        </w:rPr>
        <w:t>回路电阻测试仪</w:t>
      </w:r>
      <w:r>
        <w:rPr>
          <w:rFonts w:hint="eastAsia" w:ascii="新宋体" w:hAnsi="新宋体" w:eastAsia="新宋体" w:cs="新宋体"/>
          <w:i w:val="0"/>
          <w:caps w:val="0"/>
          <w:spacing w:val="0"/>
          <w:sz w:val="21"/>
          <w:szCs w:val="21"/>
        </w:rPr>
        <w:fldChar w:fldCharType="end"/>
      </w:r>
      <w:r>
        <w:rPr>
          <w:rFonts w:hint="eastAsia" w:ascii="新宋体" w:hAnsi="新宋体" w:eastAsia="新宋体" w:cs="新宋体"/>
          <w:i w:val="0"/>
          <w:caps w:val="0"/>
          <w:color w:val="000000"/>
          <w:spacing w:val="0"/>
          <w:sz w:val="21"/>
          <w:szCs w:val="21"/>
        </w:rPr>
        <w:t>，</w:t>
      </w:r>
      <w:r>
        <w:rPr>
          <w:rFonts w:hint="eastAsia" w:ascii="新宋体" w:hAnsi="新宋体" w:eastAsia="新宋体" w:cs="新宋体"/>
          <w:i w:val="0"/>
          <w:caps w:val="0"/>
          <w:spacing w:val="0"/>
          <w:sz w:val="21"/>
          <w:szCs w:val="21"/>
        </w:rPr>
        <w:fldChar w:fldCharType="begin"/>
      </w:r>
      <w:r>
        <w:rPr>
          <w:rFonts w:hint="eastAsia" w:ascii="新宋体" w:hAnsi="新宋体" w:eastAsia="新宋体" w:cs="新宋体"/>
          <w:i w:val="0"/>
          <w:caps w:val="0"/>
          <w:spacing w:val="0"/>
          <w:sz w:val="21"/>
          <w:szCs w:val="21"/>
        </w:rPr>
        <w:instrText xml:space="preserve"> HYPERLINK "http://www.zhengyuandianqi.com/product/9005.html" </w:instrText>
      </w:r>
      <w:r>
        <w:rPr>
          <w:rFonts w:hint="eastAsia" w:ascii="新宋体" w:hAnsi="新宋体" w:eastAsia="新宋体" w:cs="新宋体"/>
          <w:i w:val="0"/>
          <w:caps w:val="0"/>
          <w:spacing w:val="0"/>
          <w:sz w:val="21"/>
          <w:szCs w:val="21"/>
        </w:rPr>
        <w:fldChar w:fldCharType="separate"/>
      </w:r>
      <w:r>
        <w:rPr>
          <w:rStyle w:val="9"/>
          <w:rFonts w:hint="eastAsia" w:ascii="新宋体" w:hAnsi="新宋体" w:eastAsia="新宋体" w:cs="新宋体"/>
          <w:i w:val="0"/>
          <w:caps w:val="0"/>
          <w:color w:val="000000"/>
          <w:spacing w:val="0"/>
          <w:sz w:val="21"/>
          <w:szCs w:val="21"/>
          <w:u w:val="single"/>
        </w:rPr>
        <w:t>超高压耐压测试仪</w:t>
      </w:r>
      <w:r>
        <w:rPr>
          <w:rFonts w:hint="eastAsia" w:ascii="新宋体" w:hAnsi="新宋体" w:eastAsia="新宋体" w:cs="新宋体"/>
          <w:i w:val="0"/>
          <w:caps w:val="0"/>
          <w:spacing w:val="0"/>
          <w:sz w:val="21"/>
          <w:szCs w:val="21"/>
        </w:rPr>
        <w:fldChar w:fldCharType="end"/>
      </w:r>
      <w:r>
        <w:rPr>
          <w:rFonts w:hint="eastAsia" w:ascii="新宋体" w:hAnsi="新宋体" w:eastAsia="新宋体" w:cs="新宋体"/>
          <w:i w:val="0"/>
          <w:caps w:val="0"/>
          <w:color w:val="000000"/>
          <w:spacing w:val="0"/>
          <w:sz w:val="21"/>
          <w:szCs w:val="21"/>
        </w:rPr>
        <w:t>，</w:t>
      </w:r>
      <w:r>
        <w:rPr>
          <w:rFonts w:hint="eastAsia" w:ascii="新宋体" w:hAnsi="新宋体" w:eastAsia="新宋体" w:cs="新宋体"/>
          <w:i w:val="0"/>
          <w:caps w:val="0"/>
          <w:spacing w:val="0"/>
          <w:sz w:val="21"/>
          <w:szCs w:val="21"/>
        </w:rPr>
        <w:fldChar w:fldCharType="begin"/>
      </w:r>
      <w:r>
        <w:rPr>
          <w:rFonts w:hint="eastAsia" w:ascii="新宋体" w:hAnsi="新宋体" w:eastAsia="新宋体" w:cs="新宋体"/>
          <w:i w:val="0"/>
          <w:caps w:val="0"/>
          <w:spacing w:val="0"/>
          <w:sz w:val="21"/>
          <w:szCs w:val="21"/>
        </w:rPr>
        <w:instrText xml:space="preserve"> HYPERLINK "http://www.zhengyuandianqi.com/product/9006.html" </w:instrText>
      </w:r>
      <w:r>
        <w:rPr>
          <w:rFonts w:hint="eastAsia" w:ascii="新宋体" w:hAnsi="新宋体" w:eastAsia="新宋体" w:cs="新宋体"/>
          <w:i w:val="0"/>
          <w:caps w:val="0"/>
          <w:spacing w:val="0"/>
          <w:sz w:val="21"/>
          <w:szCs w:val="21"/>
        </w:rPr>
        <w:fldChar w:fldCharType="separate"/>
      </w:r>
      <w:r>
        <w:rPr>
          <w:rStyle w:val="9"/>
          <w:rFonts w:hint="eastAsia" w:ascii="新宋体" w:hAnsi="新宋体" w:eastAsia="新宋体" w:cs="新宋体"/>
          <w:i w:val="0"/>
          <w:caps w:val="0"/>
          <w:color w:val="000000"/>
          <w:spacing w:val="0"/>
          <w:sz w:val="21"/>
          <w:szCs w:val="21"/>
          <w:u w:val="single"/>
        </w:rPr>
        <w:t>互感器测试仪</w:t>
      </w:r>
      <w:r>
        <w:rPr>
          <w:rFonts w:hint="eastAsia" w:ascii="新宋体" w:hAnsi="新宋体" w:eastAsia="新宋体" w:cs="新宋体"/>
          <w:i w:val="0"/>
          <w:caps w:val="0"/>
          <w:spacing w:val="0"/>
          <w:sz w:val="21"/>
          <w:szCs w:val="21"/>
        </w:rPr>
        <w:fldChar w:fldCharType="end"/>
      </w:r>
      <w:r>
        <w:rPr>
          <w:rFonts w:hint="eastAsia" w:ascii="新宋体" w:hAnsi="新宋体" w:eastAsia="新宋体" w:cs="新宋体"/>
          <w:i w:val="0"/>
          <w:caps w:val="0"/>
          <w:color w:val="000000"/>
          <w:spacing w:val="0"/>
          <w:sz w:val="21"/>
          <w:szCs w:val="21"/>
        </w:rPr>
        <w:t>，</w:t>
      </w:r>
      <w:r>
        <w:rPr>
          <w:rFonts w:hint="eastAsia" w:ascii="新宋体" w:hAnsi="新宋体" w:eastAsia="新宋体" w:cs="新宋体"/>
          <w:i w:val="0"/>
          <w:caps w:val="0"/>
          <w:spacing w:val="0"/>
          <w:sz w:val="21"/>
          <w:szCs w:val="21"/>
        </w:rPr>
        <w:fldChar w:fldCharType="begin"/>
      </w:r>
      <w:r>
        <w:rPr>
          <w:rFonts w:hint="eastAsia" w:ascii="新宋体" w:hAnsi="新宋体" w:eastAsia="新宋体" w:cs="新宋体"/>
          <w:i w:val="0"/>
          <w:caps w:val="0"/>
          <w:spacing w:val="0"/>
          <w:sz w:val="21"/>
          <w:szCs w:val="21"/>
        </w:rPr>
        <w:instrText xml:space="preserve"> HYPERLINK "http://www.zhengyuandianqi.com/product/9019.html" </w:instrText>
      </w:r>
      <w:r>
        <w:rPr>
          <w:rFonts w:hint="eastAsia" w:ascii="新宋体" w:hAnsi="新宋体" w:eastAsia="新宋体" w:cs="新宋体"/>
          <w:i w:val="0"/>
          <w:caps w:val="0"/>
          <w:spacing w:val="0"/>
          <w:sz w:val="21"/>
          <w:szCs w:val="21"/>
        </w:rPr>
        <w:fldChar w:fldCharType="separate"/>
      </w:r>
      <w:r>
        <w:rPr>
          <w:rStyle w:val="9"/>
          <w:rFonts w:hint="eastAsia" w:ascii="新宋体" w:hAnsi="新宋体" w:eastAsia="新宋体" w:cs="新宋体"/>
          <w:i w:val="0"/>
          <w:caps w:val="0"/>
          <w:color w:val="000000"/>
          <w:spacing w:val="0"/>
          <w:sz w:val="21"/>
          <w:szCs w:val="21"/>
          <w:u w:val="single"/>
        </w:rPr>
        <w:t>双钳相位伏安表</w:t>
      </w:r>
      <w:r>
        <w:rPr>
          <w:rFonts w:hint="eastAsia" w:ascii="新宋体" w:hAnsi="新宋体" w:eastAsia="新宋体" w:cs="新宋体"/>
          <w:i w:val="0"/>
          <w:caps w:val="0"/>
          <w:spacing w:val="0"/>
          <w:sz w:val="21"/>
          <w:szCs w:val="21"/>
        </w:rPr>
        <w:fldChar w:fldCharType="end"/>
      </w:r>
      <w:r>
        <w:rPr>
          <w:rFonts w:hint="eastAsia" w:ascii="新宋体" w:hAnsi="新宋体" w:eastAsia="新宋体" w:cs="新宋体"/>
          <w:i w:val="0"/>
          <w:caps w:val="0"/>
          <w:color w:val="000000"/>
          <w:spacing w:val="0"/>
          <w:sz w:val="21"/>
          <w:szCs w:val="21"/>
        </w:rPr>
        <w:t>等等的介绍，您如果对我们的产品有兴趣，欢迎来电咨询。谢谢!</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Hiragino Sans GB">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sans serif">
    <w:altName w:val="Segoe Print"/>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
    <w:altName w:val="Segoe Print"/>
    <w:panose1 w:val="00000000000000000000"/>
    <w:charset w:val="00"/>
    <w:family w:val="auto"/>
    <w:pitch w:val="default"/>
    <w:sig w:usb0="00000000" w:usb1="00000000" w:usb2="00000000" w:usb3="00000000" w:csb0="00000000" w:csb1="00000000"/>
  </w:font>
  <w:font w:name="幼圆">
    <w:panose1 w:val="02010509060101010101"/>
    <w:charset w:val="86"/>
    <w:family w:val="auto"/>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 w:name="楷体_gb2312">
    <w:altName w:val="宋体"/>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隶书">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Calibri Light">
    <w:panose1 w:val="020F0302020204030204"/>
    <w:charset w:val="00"/>
    <w:family w:val="auto"/>
    <w:pitch w:val="default"/>
    <w:sig w:usb0="A00002EF" w:usb1="4000207B" w:usb2="00000000" w:usb3="00000000" w:csb0="2000019F" w:csb1="00000000"/>
  </w:font>
  <w:font w:name="黑体">
    <w:altName w:val="宋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helvetica">
    <w:altName w:val="Segoe Print"/>
    <w:panose1 w:val="00000000000000000000"/>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PingFang SC">
    <w:altName w:val="Segoe Print"/>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A372F2"/>
    <w:rsid w:val="000765E1"/>
    <w:rsid w:val="000B30FE"/>
    <w:rsid w:val="0011265F"/>
    <w:rsid w:val="001F5CE2"/>
    <w:rsid w:val="002C6A72"/>
    <w:rsid w:val="003E2D46"/>
    <w:rsid w:val="00471095"/>
    <w:rsid w:val="004A2BB6"/>
    <w:rsid w:val="004F5161"/>
    <w:rsid w:val="00592808"/>
    <w:rsid w:val="005A5B91"/>
    <w:rsid w:val="006364B2"/>
    <w:rsid w:val="006B0723"/>
    <w:rsid w:val="0078244C"/>
    <w:rsid w:val="007D18A8"/>
    <w:rsid w:val="007D757E"/>
    <w:rsid w:val="00811968"/>
    <w:rsid w:val="00884588"/>
    <w:rsid w:val="008A36E4"/>
    <w:rsid w:val="008E056B"/>
    <w:rsid w:val="00935307"/>
    <w:rsid w:val="00945CFB"/>
    <w:rsid w:val="009D3D04"/>
    <w:rsid w:val="00AB6663"/>
    <w:rsid w:val="00AD64D8"/>
    <w:rsid w:val="00B2306E"/>
    <w:rsid w:val="00B76820"/>
    <w:rsid w:val="00BB5370"/>
    <w:rsid w:val="00BE5085"/>
    <w:rsid w:val="00C61338"/>
    <w:rsid w:val="00CA763C"/>
    <w:rsid w:val="00CD4F74"/>
    <w:rsid w:val="00D9139A"/>
    <w:rsid w:val="00ED5570"/>
    <w:rsid w:val="00EE2D8C"/>
    <w:rsid w:val="00F16A54"/>
    <w:rsid w:val="00F44F61"/>
    <w:rsid w:val="00F76ADF"/>
    <w:rsid w:val="010F5273"/>
    <w:rsid w:val="011B428C"/>
    <w:rsid w:val="011F56EC"/>
    <w:rsid w:val="012959E5"/>
    <w:rsid w:val="012E1E41"/>
    <w:rsid w:val="012F07F3"/>
    <w:rsid w:val="012F5340"/>
    <w:rsid w:val="01665DFB"/>
    <w:rsid w:val="016E0F8B"/>
    <w:rsid w:val="016E40EC"/>
    <w:rsid w:val="0176533D"/>
    <w:rsid w:val="018C6463"/>
    <w:rsid w:val="01B26276"/>
    <w:rsid w:val="01B91449"/>
    <w:rsid w:val="01B96059"/>
    <w:rsid w:val="01D036FB"/>
    <w:rsid w:val="01D1412E"/>
    <w:rsid w:val="01D549B5"/>
    <w:rsid w:val="01D839E1"/>
    <w:rsid w:val="01D87DAA"/>
    <w:rsid w:val="01EE5F04"/>
    <w:rsid w:val="01F168A3"/>
    <w:rsid w:val="01F67806"/>
    <w:rsid w:val="0201127F"/>
    <w:rsid w:val="02065DAE"/>
    <w:rsid w:val="020F723B"/>
    <w:rsid w:val="02185733"/>
    <w:rsid w:val="0235067D"/>
    <w:rsid w:val="023F55D4"/>
    <w:rsid w:val="023F6A98"/>
    <w:rsid w:val="02410DFB"/>
    <w:rsid w:val="025060ED"/>
    <w:rsid w:val="02552163"/>
    <w:rsid w:val="025B2AF9"/>
    <w:rsid w:val="02607FDA"/>
    <w:rsid w:val="02633A23"/>
    <w:rsid w:val="026543C0"/>
    <w:rsid w:val="027638B1"/>
    <w:rsid w:val="027E53F3"/>
    <w:rsid w:val="028564CB"/>
    <w:rsid w:val="02915C75"/>
    <w:rsid w:val="029221F8"/>
    <w:rsid w:val="02934AB5"/>
    <w:rsid w:val="029646AA"/>
    <w:rsid w:val="02B74BDA"/>
    <w:rsid w:val="02BE2281"/>
    <w:rsid w:val="02DA2CB2"/>
    <w:rsid w:val="02DB5641"/>
    <w:rsid w:val="02E57FF9"/>
    <w:rsid w:val="02E8553A"/>
    <w:rsid w:val="02F50A6A"/>
    <w:rsid w:val="030D6256"/>
    <w:rsid w:val="031162B5"/>
    <w:rsid w:val="03142D7A"/>
    <w:rsid w:val="031E1D39"/>
    <w:rsid w:val="0330030A"/>
    <w:rsid w:val="03336CFB"/>
    <w:rsid w:val="03365127"/>
    <w:rsid w:val="033A0906"/>
    <w:rsid w:val="03411ED6"/>
    <w:rsid w:val="035C6238"/>
    <w:rsid w:val="036C0450"/>
    <w:rsid w:val="036D3E00"/>
    <w:rsid w:val="036F780D"/>
    <w:rsid w:val="0383086B"/>
    <w:rsid w:val="0390609F"/>
    <w:rsid w:val="03942635"/>
    <w:rsid w:val="03AC64C0"/>
    <w:rsid w:val="03C52348"/>
    <w:rsid w:val="03CA1B2B"/>
    <w:rsid w:val="03CF798E"/>
    <w:rsid w:val="03E70616"/>
    <w:rsid w:val="03F85E25"/>
    <w:rsid w:val="03F928AE"/>
    <w:rsid w:val="04042B52"/>
    <w:rsid w:val="040D5F95"/>
    <w:rsid w:val="040D706E"/>
    <w:rsid w:val="04103E1D"/>
    <w:rsid w:val="041C4DFF"/>
    <w:rsid w:val="04252D69"/>
    <w:rsid w:val="042973F5"/>
    <w:rsid w:val="04301443"/>
    <w:rsid w:val="04322B99"/>
    <w:rsid w:val="04340135"/>
    <w:rsid w:val="044071D5"/>
    <w:rsid w:val="044B7921"/>
    <w:rsid w:val="04550C7D"/>
    <w:rsid w:val="04567124"/>
    <w:rsid w:val="04585293"/>
    <w:rsid w:val="04623357"/>
    <w:rsid w:val="04645F8B"/>
    <w:rsid w:val="0470477F"/>
    <w:rsid w:val="04727991"/>
    <w:rsid w:val="04775BE4"/>
    <w:rsid w:val="047F6D53"/>
    <w:rsid w:val="0499529B"/>
    <w:rsid w:val="049C5703"/>
    <w:rsid w:val="049C5CDA"/>
    <w:rsid w:val="049D1860"/>
    <w:rsid w:val="04A50A8B"/>
    <w:rsid w:val="04C66F51"/>
    <w:rsid w:val="04E33D1F"/>
    <w:rsid w:val="04E93985"/>
    <w:rsid w:val="04F058A4"/>
    <w:rsid w:val="04F43EB3"/>
    <w:rsid w:val="05001B14"/>
    <w:rsid w:val="0501450E"/>
    <w:rsid w:val="0502750A"/>
    <w:rsid w:val="05050089"/>
    <w:rsid w:val="050562AB"/>
    <w:rsid w:val="0513231F"/>
    <w:rsid w:val="051632A4"/>
    <w:rsid w:val="0531192E"/>
    <w:rsid w:val="053476C0"/>
    <w:rsid w:val="053E18ED"/>
    <w:rsid w:val="05425D96"/>
    <w:rsid w:val="054414AE"/>
    <w:rsid w:val="055B426D"/>
    <w:rsid w:val="056510B8"/>
    <w:rsid w:val="05765D60"/>
    <w:rsid w:val="0583081E"/>
    <w:rsid w:val="058B55E4"/>
    <w:rsid w:val="059634E5"/>
    <w:rsid w:val="05975A46"/>
    <w:rsid w:val="059975EB"/>
    <w:rsid w:val="059C797F"/>
    <w:rsid w:val="059E5A00"/>
    <w:rsid w:val="05A11110"/>
    <w:rsid w:val="05A64A28"/>
    <w:rsid w:val="05A64BBC"/>
    <w:rsid w:val="05B835B7"/>
    <w:rsid w:val="05C741CB"/>
    <w:rsid w:val="05D43C30"/>
    <w:rsid w:val="05D9409D"/>
    <w:rsid w:val="05DA6F50"/>
    <w:rsid w:val="05DD7308"/>
    <w:rsid w:val="05FE6725"/>
    <w:rsid w:val="060D06DD"/>
    <w:rsid w:val="06116D28"/>
    <w:rsid w:val="061A3F90"/>
    <w:rsid w:val="062408F7"/>
    <w:rsid w:val="0632180C"/>
    <w:rsid w:val="06356C0E"/>
    <w:rsid w:val="063C5412"/>
    <w:rsid w:val="063C56C5"/>
    <w:rsid w:val="063F490A"/>
    <w:rsid w:val="06406722"/>
    <w:rsid w:val="06591134"/>
    <w:rsid w:val="065D7387"/>
    <w:rsid w:val="067227BA"/>
    <w:rsid w:val="06755988"/>
    <w:rsid w:val="06863458"/>
    <w:rsid w:val="0687105F"/>
    <w:rsid w:val="068E6CB5"/>
    <w:rsid w:val="06BB1C73"/>
    <w:rsid w:val="06BD18E1"/>
    <w:rsid w:val="06C15D8A"/>
    <w:rsid w:val="06CF60D7"/>
    <w:rsid w:val="06ED4ED9"/>
    <w:rsid w:val="06FC6896"/>
    <w:rsid w:val="07004469"/>
    <w:rsid w:val="070054EB"/>
    <w:rsid w:val="071B4693"/>
    <w:rsid w:val="0724062C"/>
    <w:rsid w:val="07284841"/>
    <w:rsid w:val="0730785C"/>
    <w:rsid w:val="07342A11"/>
    <w:rsid w:val="073902A0"/>
    <w:rsid w:val="074B1860"/>
    <w:rsid w:val="0750071F"/>
    <w:rsid w:val="07596E59"/>
    <w:rsid w:val="0762697E"/>
    <w:rsid w:val="07733CE4"/>
    <w:rsid w:val="07771AAA"/>
    <w:rsid w:val="07845E22"/>
    <w:rsid w:val="07864EE1"/>
    <w:rsid w:val="07903DB8"/>
    <w:rsid w:val="0792197D"/>
    <w:rsid w:val="07A61391"/>
    <w:rsid w:val="07A9341E"/>
    <w:rsid w:val="07AA6633"/>
    <w:rsid w:val="07B0566C"/>
    <w:rsid w:val="07CA21BC"/>
    <w:rsid w:val="07CB216D"/>
    <w:rsid w:val="07CC0986"/>
    <w:rsid w:val="07CF4DC5"/>
    <w:rsid w:val="07D07AC5"/>
    <w:rsid w:val="07D47A49"/>
    <w:rsid w:val="07EA1FCA"/>
    <w:rsid w:val="07ED3910"/>
    <w:rsid w:val="07F811CF"/>
    <w:rsid w:val="08290C7F"/>
    <w:rsid w:val="08370EF4"/>
    <w:rsid w:val="083D18C6"/>
    <w:rsid w:val="084341FC"/>
    <w:rsid w:val="08510A38"/>
    <w:rsid w:val="08637DFB"/>
    <w:rsid w:val="087603B5"/>
    <w:rsid w:val="0877640A"/>
    <w:rsid w:val="08797B87"/>
    <w:rsid w:val="08851866"/>
    <w:rsid w:val="08AF4883"/>
    <w:rsid w:val="08B01935"/>
    <w:rsid w:val="08B62EA1"/>
    <w:rsid w:val="08B732CF"/>
    <w:rsid w:val="08B75411"/>
    <w:rsid w:val="08B83509"/>
    <w:rsid w:val="08BA1040"/>
    <w:rsid w:val="08C90612"/>
    <w:rsid w:val="08D378FE"/>
    <w:rsid w:val="08D6564E"/>
    <w:rsid w:val="08D97C9C"/>
    <w:rsid w:val="08DC58DF"/>
    <w:rsid w:val="08F02B64"/>
    <w:rsid w:val="08FA2D66"/>
    <w:rsid w:val="08FA55C7"/>
    <w:rsid w:val="09015B36"/>
    <w:rsid w:val="09175D3C"/>
    <w:rsid w:val="091F431E"/>
    <w:rsid w:val="092104DE"/>
    <w:rsid w:val="09296D86"/>
    <w:rsid w:val="09373326"/>
    <w:rsid w:val="09530FB6"/>
    <w:rsid w:val="09565CD5"/>
    <w:rsid w:val="09583CDE"/>
    <w:rsid w:val="095A1067"/>
    <w:rsid w:val="095B617A"/>
    <w:rsid w:val="095C2F78"/>
    <w:rsid w:val="095D15A1"/>
    <w:rsid w:val="096337A7"/>
    <w:rsid w:val="09637DE9"/>
    <w:rsid w:val="09744875"/>
    <w:rsid w:val="097D634E"/>
    <w:rsid w:val="097E13F4"/>
    <w:rsid w:val="097F73C2"/>
    <w:rsid w:val="09830F3A"/>
    <w:rsid w:val="09854201"/>
    <w:rsid w:val="0987178F"/>
    <w:rsid w:val="09894748"/>
    <w:rsid w:val="09903A1C"/>
    <w:rsid w:val="09964EDA"/>
    <w:rsid w:val="09A908BD"/>
    <w:rsid w:val="09B90C6D"/>
    <w:rsid w:val="09BA7EB6"/>
    <w:rsid w:val="09C17802"/>
    <w:rsid w:val="09C863D7"/>
    <w:rsid w:val="09CB549F"/>
    <w:rsid w:val="09D123CA"/>
    <w:rsid w:val="09D43523"/>
    <w:rsid w:val="09DA3577"/>
    <w:rsid w:val="09DB01A5"/>
    <w:rsid w:val="09E229EA"/>
    <w:rsid w:val="09E8476C"/>
    <w:rsid w:val="09E9268C"/>
    <w:rsid w:val="09EF1415"/>
    <w:rsid w:val="09F86623"/>
    <w:rsid w:val="09FE7C37"/>
    <w:rsid w:val="0A056E05"/>
    <w:rsid w:val="0A150D8E"/>
    <w:rsid w:val="0A161E5E"/>
    <w:rsid w:val="0A1E22BC"/>
    <w:rsid w:val="0A2516EF"/>
    <w:rsid w:val="0A2F0B07"/>
    <w:rsid w:val="0A300CF1"/>
    <w:rsid w:val="0A3D1ED7"/>
    <w:rsid w:val="0A691F7E"/>
    <w:rsid w:val="0A7A1177"/>
    <w:rsid w:val="0A894003"/>
    <w:rsid w:val="0A9623A5"/>
    <w:rsid w:val="0A9636A0"/>
    <w:rsid w:val="0A975765"/>
    <w:rsid w:val="0A977CBB"/>
    <w:rsid w:val="0A991EE0"/>
    <w:rsid w:val="0A9A2861"/>
    <w:rsid w:val="0A9C3A86"/>
    <w:rsid w:val="0AB1585A"/>
    <w:rsid w:val="0AC66A48"/>
    <w:rsid w:val="0ACA5CCB"/>
    <w:rsid w:val="0AD05142"/>
    <w:rsid w:val="0AD241FA"/>
    <w:rsid w:val="0AE03452"/>
    <w:rsid w:val="0AE11850"/>
    <w:rsid w:val="0AEA25E3"/>
    <w:rsid w:val="0AEF0377"/>
    <w:rsid w:val="0AEF0EEE"/>
    <w:rsid w:val="0AFA3B0F"/>
    <w:rsid w:val="0B034CF2"/>
    <w:rsid w:val="0B0D178B"/>
    <w:rsid w:val="0B172626"/>
    <w:rsid w:val="0B237B6D"/>
    <w:rsid w:val="0B29193F"/>
    <w:rsid w:val="0B35188F"/>
    <w:rsid w:val="0B3556EB"/>
    <w:rsid w:val="0B3D072E"/>
    <w:rsid w:val="0B535866"/>
    <w:rsid w:val="0B5673F7"/>
    <w:rsid w:val="0B597BA2"/>
    <w:rsid w:val="0B5A1C8E"/>
    <w:rsid w:val="0B5F3F87"/>
    <w:rsid w:val="0B6522C5"/>
    <w:rsid w:val="0B714490"/>
    <w:rsid w:val="0B922221"/>
    <w:rsid w:val="0B9C6968"/>
    <w:rsid w:val="0BAD539B"/>
    <w:rsid w:val="0BB107D5"/>
    <w:rsid w:val="0BB14789"/>
    <w:rsid w:val="0BB617D3"/>
    <w:rsid w:val="0BB65B51"/>
    <w:rsid w:val="0BB752AE"/>
    <w:rsid w:val="0BC26072"/>
    <w:rsid w:val="0BC878A4"/>
    <w:rsid w:val="0BCC5EE5"/>
    <w:rsid w:val="0BD0638A"/>
    <w:rsid w:val="0BE72F8A"/>
    <w:rsid w:val="0BF655F5"/>
    <w:rsid w:val="0C0A0123"/>
    <w:rsid w:val="0C1F0E15"/>
    <w:rsid w:val="0C1F3AA3"/>
    <w:rsid w:val="0C222ADA"/>
    <w:rsid w:val="0C230C0A"/>
    <w:rsid w:val="0C30364D"/>
    <w:rsid w:val="0C3836C2"/>
    <w:rsid w:val="0C5E509D"/>
    <w:rsid w:val="0C690EB5"/>
    <w:rsid w:val="0C6F16FB"/>
    <w:rsid w:val="0C6F47AE"/>
    <w:rsid w:val="0C863A81"/>
    <w:rsid w:val="0C944E6C"/>
    <w:rsid w:val="0C9B0EFF"/>
    <w:rsid w:val="0C9B1B98"/>
    <w:rsid w:val="0CA372F2"/>
    <w:rsid w:val="0CAB5243"/>
    <w:rsid w:val="0CAE3115"/>
    <w:rsid w:val="0CB95330"/>
    <w:rsid w:val="0CC81B63"/>
    <w:rsid w:val="0CE83981"/>
    <w:rsid w:val="0CE86279"/>
    <w:rsid w:val="0CF03C71"/>
    <w:rsid w:val="0CF1007F"/>
    <w:rsid w:val="0CFE56F3"/>
    <w:rsid w:val="0D0153CC"/>
    <w:rsid w:val="0D0504A1"/>
    <w:rsid w:val="0D256F1A"/>
    <w:rsid w:val="0D2741D7"/>
    <w:rsid w:val="0D3B330B"/>
    <w:rsid w:val="0D5A6ED3"/>
    <w:rsid w:val="0D774CEA"/>
    <w:rsid w:val="0D897C32"/>
    <w:rsid w:val="0D9404C9"/>
    <w:rsid w:val="0D950AAA"/>
    <w:rsid w:val="0D9E4776"/>
    <w:rsid w:val="0DA26A1C"/>
    <w:rsid w:val="0DA320F7"/>
    <w:rsid w:val="0DB2780A"/>
    <w:rsid w:val="0DBB0FA2"/>
    <w:rsid w:val="0DC468E3"/>
    <w:rsid w:val="0DD04456"/>
    <w:rsid w:val="0DF208EE"/>
    <w:rsid w:val="0DF44A08"/>
    <w:rsid w:val="0E021270"/>
    <w:rsid w:val="0E110900"/>
    <w:rsid w:val="0E17442F"/>
    <w:rsid w:val="0E1C51FC"/>
    <w:rsid w:val="0E1F7CA2"/>
    <w:rsid w:val="0E274D70"/>
    <w:rsid w:val="0E2F45F1"/>
    <w:rsid w:val="0E3D5523"/>
    <w:rsid w:val="0E472961"/>
    <w:rsid w:val="0E564973"/>
    <w:rsid w:val="0E6908C8"/>
    <w:rsid w:val="0E6B4C97"/>
    <w:rsid w:val="0E7A0205"/>
    <w:rsid w:val="0E7F7AFE"/>
    <w:rsid w:val="0E8E7E2F"/>
    <w:rsid w:val="0E8F0BD6"/>
    <w:rsid w:val="0E9A20EF"/>
    <w:rsid w:val="0EA61DAB"/>
    <w:rsid w:val="0EBD48FC"/>
    <w:rsid w:val="0EC141E8"/>
    <w:rsid w:val="0EC90B22"/>
    <w:rsid w:val="0ECD00E9"/>
    <w:rsid w:val="0ED27FEC"/>
    <w:rsid w:val="0ED84FA9"/>
    <w:rsid w:val="0EDF1761"/>
    <w:rsid w:val="0EE626D7"/>
    <w:rsid w:val="0EE8352C"/>
    <w:rsid w:val="0EF17711"/>
    <w:rsid w:val="0F0106EB"/>
    <w:rsid w:val="0F0453A0"/>
    <w:rsid w:val="0F046211"/>
    <w:rsid w:val="0F051688"/>
    <w:rsid w:val="0F053740"/>
    <w:rsid w:val="0F0537E1"/>
    <w:rsid w:val="0F1E223D"/>
    <w:rsid w:val="0F24161F"/>
    <w:rsid w:val="0F303229"/>
    <w:rsid w:val="0F6353F6"/>
    <w:rsid w:val="0F657584"/>
    <w:rsid w:val="0F6C198D"/>
    <w:rsid w:val="0F7231BE"/>
    <w:rsid w:val="0F756492"/>
    <w:rsid w:val="0F7820AC"/>
    <w:rsid w:val="0F7A6489"/>
    <w:rsid w:val="0F850EE6"/>
    <w:rsid w:val="0F881831"/>
    <w:rsid w:val="0F8F1CC4"/>
    <w:rsid w:val="0F8F2C97"/>
    <w:rsid w:val="0F930737"/>
    <w:rsid w:val="0F9A38DC"/>
    <w:rsid w:val="0F9D357B"/>
    <w:rsid w:val="0F9E75FD"/>
    <w:rsid w:val="0F9F6C63"/>
    <w:rsid w:val="0FA2379C"/>
    <w:rsid w:val="0FAA161E"/>
    <w:rsid w:val="0FB263ED"/>
    <w:rsid w:val="0FB92800"/>
    <w:rsid w:val="0FC64AF8"/>
    <w:rsid w:val="0FCB520E"/>
    <w:rsid w:val="0FD4776B"/>
    <w:rsid w:val="0FE44387"/>
    <w:rsid w:val="0FE97C45"/>
    <w:rsid w:val="0FEA2F8B"/>
    <w:rsid w:val="0FEA36FA"/>
    <w:rsid w:val="100B7303"/>
    <w:rsid w:val="100F23D1"/>
    <w:rsid w:val="10132461"/>
    <w:rsid w:val="101D108F"/>
    <w:rsid w:val="101E27C1"/>
    <w:rsid w:val="10294247"/>
    <w:rsid w:val="102B0CFD"/>
    <w:rsid w:val="102F6E5C"/>
    <w:rsid w:val="103609A5"/>
    <w:rsid w:val="103B25A0"/>
    <w:rsid w:val="104153CE"/>
    <w:rsid w:val="1043625F"/>
    <w:rsid w:val="1045366D"/>
    <w:rsid w:val="104B4831"/>
    <w:rsid w:val="104E7320"/>
    <w:rsid w:val="107B5D3E"/>
    <w:rsid w:val="10804492"/>
    <w:rsid w:val="10806735"/>
    <w:rsid w:val="10864254"/>
    <w:rsid w:val="108E4B41"/>
    <w:rsid w:val="10997D0E"/>
    <w:rsid w:val="109E4AD7"/>
    <w:rsid w:val="10A324C9"/>
    <w:rsid w:val="10AA117B"/>
    <w:rsid w:val="10B668E1"/>
    <w:rsid w:val="10D046F9"/>
    <w:rsid w:val="10D3351F"/>
    <w:rsid w:val="10D47822"/>
    <w:rsid w:val="10D710ED"/>
    <w:rsid w:val="10D94B46"/>
    <w:rsid w:val="10E15981"/>
    <w:rsid w:val="10ED6600"/>
    <w:rsid w:val="10F1040D"/>
    <w:rsid w:val="11005B47"/>
    <w:rsid w:val="110D6395"/>
    <w:rsid w:val="111840C2"/>
    <w:rsid w:val="111A4958"/>
    <w:rsid w:val="11427238"/>
    <w:rsid w:val="114A2C47"/>
    <w:rsid w:val="11580163"/>
    <w:rsid w:val="1158388C"/>
    <w:rsid w:val="115D3814"/>
    <w:rsid w:val="115D3CE7"/>
    <w:rsid w:val="116E2FB0"/>
    <w:rsid w:val="11781A0F"/>
    <w:rsid w:val="11833219"/>
    <w:rsid w:val="1184735A"/>
    <w:rsid w:val="118A34E5"/>
    <w:rsid w:val="119D0B76"/>
    <w:rsid w:val="11AC3522"/>
    <w:rsid w:val="11CC58D7"/>
    <w:rsid w:val="11CC7889"/>
    <w:rsid w:val="11D635AA"/>
    <w:rsid w:val="11DF6802"/>
    <w:rsid w:val="11E6119B"/>
    <w:rsid w:val="11ED3A1C"/>
    <w:rsid w:val="11FF5D95"/>
    <w:rsid w:val="120B5EDF"/>
    <w:rsid w:val="122A76AD"/>
    <w:rsid w:val="122B7A56"/>
    <w:rsid w:val="122D4099"/>
    <w:rsid w:val="12325D5E"/>
    <w:rsid w:val="12360561"/>
    <w:rsid w:val="123F5F8F"/>
    <w:rsid w:val="124E7A1E"/>
    <w:rsid w:val="12604855"/>
    <w:rsid w:val="1263435D"/>
    <w:rsid w:val="126F0754"/>
    <w:rsid w:val="12954C99"/>
    <w:rsid w:val="12980E99"/>
    <w:rsid w:val="129972C3"/>
    <w:rsid w:val="12A744A4"/>
    <w:rsid w:val="12A95547"/>
    <w:rsid w:val="12B27E25"/>
    <w:rsid w:val="12C55944"/>
    <w:rsid w:val="12CF0FB3"/>
    <w:rsid w:val="12D71F3F"/>
    <w:rsid w:val="12DA2E2F"/>
    <w:rsid w:val="12DC1DA9"/>
    <w:rsid w:val="12E74A72"/>
    <w:rsid w:val="12EA3034"/>
    <w:rsid w:val="12EA685F"/>
    <w:rsid w:val="12EB5652"/>
    <w:rsid w:val="12F80705"/>
    <w:rsid w:val="12FD38F5"/>
    <w:rsid w:val="130351F2"/>
    <w:rsid w:val="13071198"/>
    <w:rsid w:val="13073410"/>
    <w:rsid w:val="130A5D52"/>
    <w:rsid w:val="130D462E"/>
    <w:rsid w:val="131901EE"/>
    <w:rsid w:val="13195ECA"/>
    <w:rsid w:val="13196CB0"/>
    <w:rsid w:val="131D14A3"/>
    <w:rsid w:val="131D2EA9"/>
    <w:rsid w:val="13353E84"/>
    <w:rsid w:val="134C5740"/>
    <w:rsid w:val="134E4380"/>
    <w:rsid w:val="135114B1"/>
    <w:rsid w:val="136077A8"/>
    <w:rsid w:val="136F4F8C"/>
    <w:rsid w:val="13712193"/>
    <w:rsid w:val="137C0437"/>
    <w:rsid w:val="13863899"/>
    <w:rsid w:val="13912654"/>
    <w:rsid w:val="13926CD4"/>
    <w:rsid w:val="139C2007"/>
    <w:rsid w:val="13A036B6"/>
    <w:rsid w:val="13AB7C88"/>
    <w:rsid w:val="13AC749F"/>
    <w:rsid w:val="13AD6A22"/>
    <w:rsid w:val="13AF1A12"/>
    <w:rsid w:val="13C52422"/>
    <w:rsid w:val="13DC663B"/>
    <w:rsid w:val="13E5346F"/>
    <w:rsid w:val="13E5393B"/>
    <w:rsid w:val="13E70EA7"/>
    <w:rsid w:val="13E743A2"/>
    <w:rsid w:val="13F96097"/>
    <w:rsid w:val="141113C1"/>
    <w:rsid w:val="14153520"/>
    <w:rsid w:val="141873B7"/>
    <w:rsid w:val="141F7B7F"/>
    <w:rsid w:val="142D6DA7"/>
    <w:rsid w:val="1441022E"/>
    <w:rsid w:val="14424C0D"/>
    <w:rsid w:val="144426D4"/>
    <w:rsid w:val="14587D07"/>
    <w:rsid w:val="146B3290"/>
    <w:rsid w:val="14701D9B"/>
    <w:rsid w:val="147561EC"/>
    <w:rsid w:val="147A6A26"/>
    <w:rsid w:val="147D319F"/>
    <w:rsid w:val="147F1083"/>
    <w:rsid w:val="14856EC8"/>
    <w:rsid w:val="14885D32"/>
    <w:rsid w:val="14887446"/>
    <w:rsid w:val="148C2366"/>
    <w:rsid w:val="148C6D9D"/>
    <w:rsid w:val="1491431C"/>
    <w:rsid w:val="14A61F25"/>
    <w:rsid w:val="14C24762"/>
    <w:rsid w:val="14C544A1"/>
    <w:rsid w:val="14CC38D1"/>
    <w:rsid w:val="14D11819"/>
    <w:rsid w:val="14D3539E"/>
    <w:rsid w:val="14D36532"/>
    <w:rsid w:val="14D804D1"/>
    <w:rsid w:val="14E64B85"/>
    <w:rsid w:val="14F37F61"/>
    <w:rsid w:val="15035C64"/>
    <w:rsid w:val="151C224D"/>
    <w:rsid w:val="151F6709"/>
    <w:rsid w:val="152376E8"/>
    <w:rsid w:val="1525295C"/>
    <w:rsid w:val="153D3368"/>
    <w:rsid w:val="154305CE"/>
    <w:rsid w:val="1557780A"/>
    <w:rsid w:val="155831D3"/>
    <w:rsid w:val="15617C7C"/>
    <w:rsid w:val="157621C7"/>
    <w:rsid w:val="1583176A"/>
    <w:rsid w:val="15952DE6"/>
    <w:rsid w:val="15A910B1"/>
    <w:rsid w:val="15AD5AC2"/>
    <w:rsid w:val="15BF370D"/>
    <w:rsid w:val="15C15FBE"/>
    <w:rsid w:val="15C233ED"/>
    <w:rsid w:val="15CD53F9"/>
    <w:rsid w:val="15CE71B2"/>
    <w:rsid w:val="15D33DF6"/>
    <w:rsid w:val="15D41BAA"/>
    <w:rsid w:val="15DA7BA2"/>
    <w:rsid w:val="15DE1954"/>
    <w:rsid w:val="15EA01C1"/>
    <w:rsid w:val="15EB42B2"/>
    <w:rsid w:val="15ED7D59"/>
    <w:rsid w:val="15FA6D25"/>
    <w:rsid w:val="15FB7E9B"/>
    <w:rsid w:val="16050B85"/>
    <w:rsid w:val="160540CF"/>
    <w:rsid w:val="161F2003"/>
    <w:rsid w:val="162F1E28"/>
    <w:rsid w:val="164D4237"/>
    <w:rsid w:val="164E4FC1"/>
    <w:rsid w:val="165772AD"/>
    <w:rsid w:val="166A2C73"/>
    <w:rsid w:val="166E1824"/>
    <w:rsid w:val="166E5329"/>
    <w:rsid w:val="167752B3"/>
    <w:rsid w:val="16777D68"/>
    <w:rsid w:val="16810A08"/>
    <w:rsid w:val="169B7B4F"/>
    <w:rsid w:val="16BB06F9"/>
    <w:rsid w:val="16C26736"/>
    <w:rsid w:val="16C8722E"/>
    <w:rsid w:val="16D9582D"/>
    <w:rsid w:val="16DF4EAB"/>
    <w:rsid w:val="16EE0B6F"/>
    <w:rsid w:val="16F552E1"/>
    <w:rsid w:val="1711238E"/>
    <w:rsid w:val="1712362F"/>
    <w:rsid w:val="171F102A"/>
    <w:rsid w:val="172815E1"/>
    <w:rsid w:val="172D6BFE"/>
    <w:rsid w:val="173747F6"/>
    <w:rsid w:val="1741158B"/>
    <w:rsid w:val="174F3BF7"/>
    <w:rsid w:val="176540DC"/>
    <w:rsid w:val="177514DE"/>
    <w:rsid w:val="17800BFB"/>
    <w:rsid w:val="17912D67"/>
    <w:rsid w:val="17933DE2"/>
    <w:rsid w:val="17AE3EDA"/>
    <w:rsid w:val="17B877E3"/>
    <w:rsid w:val="17C009B5"/>
    <w:rsid w:val="17C81CA9"/>
    <w:rsid w:val="17D92379"/>
    <w:rsid w:val="17DA22C4"/>
    <w:rsid w:val="17E03C0D"/>
    <w:rsid w:val="18000C99"/>
    <w:rsid w:val="1813092F"/>
    <w:rsid w:val="18200F43"/>
    <w:rsid w:val="18242D5B"/>
    <w:rsid w:val="182941F7"/>
    <w:rsid w:val="183A1BA5"/>
    <w:rsid w:val="184451D5"/>
    <w:rsid w:val="18476960"/>
    <w:rsid w:val="184967B6"/>
    <w:rsid w:val="186C55F0"/>
    <w:rsid w:val="187026A7"/>
    <w:rsid w:val="18AD4FBF"/>
    <w:rsid w:val="18AF5170"/>
    <w:rsid w:val="18B07DEC"/>
    <w:rsid w:val="18BB73C7"/>
    <w:rsid w:val="18BF5508"/>
    <w:rsid w:val="18C0081E"/>
    <w:rsid w:val="18C257BE"/>
    <w:rsid w:val="18C36899"/>
    <w:rsid w:val="18E5000B"/>
    <w:rsid w:val="18EC557A"/>
    <w:rsid w:val="18EF6DB0"/>
    <w:rsid w:val="18F21130"/>
    <w:rsid w:val="191F2126"/>
    <w:rsid w:val="1920162A"/>
    <w:rsid w:val="192C73E4"/>
    <w:rsid w:val="193D7456"/>
    <w:rsid w:val="194A4A37"/>
    <w:rsid w:val="19582E2B"/>
    <w:rsid w:val="196703FC"/>
    <w:rsid w:val="196D1B3A"/>
    <w:rsid w:val="196E4F20"/>
    <w:rsid w:val="197210E2"/>
    <w:rsid w:val="19807F8C"/>
    <w:rsid w:val="198E1064"/>
    <w:rsid w:val="199004E0"/>
    <w:rsid w:val="199879E0"/>
    <w:rsid w:val="19A3665F"/>
    <w:rsid w:val="19AB6AAA"/>
    <w:rsid w:val="19AD310C"/>
    <w:rsid w:val="19B51DF0"/>
    <w:rsid w:val="19BA50CA"/>
    <w:rsid w:val="19BC1799"/>
    <w:rsid w:val="19BD11A8"/>
    <w:rsid w:val="19E133AD"/>
    <w:rsid w:val="19EF3D27"/>
    <w:rsid w:val="19F10743"/>
    <w:rsid w:val="19FA5146"/>
    <w:rsid w:val="19FF4FEC"/>
    <w:rsid w:val="1A003466"/>
    <w:rsid w:val="1A0418EA"/>
    <w:rsid w:val="1A041932"/>
    <w:rsid w:val="1A1A561B"/>
    <w:rsid w:val="1A1A5E90"/>
    <w:rsid w:val="1A203300"/>
    <w:rsid w:val="1A2C4CCE"/>
    <w:rsid w:val="1A334262"/>
    <w:rsid w:val="1A361946"/>
    <w:rsid w:val="1A3878C9"/>
    <w:rsid w:val="1A3E2160"/>
    <w:rsid w:val="1A415E7A"/>
    <w:rsid w:val="1A494AA0"/>
    <w:rsid w:val="1A56307E"/>
    <w:rsid w:val="1A5F62CB"/>
    <w:rsid w:val="1A6D55B1"/>
    <w:rsid w:val="1A6F6CD2"/>
    <w:rsid w:val="1A7114CB"/>
    <w:rsid w:val="1A7C099F"/>
    <w:rsid w:val="1A7C4A8E"/>
    <w:rsid w:val="1A8776CB"/>
    <w:rsid w:val="1A884AF3"/>
    <w:rsid w:val="1A8B2DC8"/>
    <w:rsid w:val="1A8B5FBE"/>
    <w:rsid w:val="1A936888"/>
    <w:rsid w:val="1AA33132"/>
    <w:rsid w:val="1AAA2B71"/>
    <w:rsid w:val="1AAE5E8C"/>
    <w:rsid w:val="1AB36328"/>
    <w:rsid w:val="1AB71255"/>
    <w:rsid w:val="1ABC0B25"/>
    <w:rsid w:val="1AC461E0"/>
    <w:rsid w:val="1AEF1DCA"/>
    <w:rsid w:val="1AF76D72"/>
    <w:rsid w:val="1AFE53BE"/>
    <w:rsid w:val="1B0D3C53"/>
    <w:rsid w:val="1B116A2A"/>
    <w:rsid w:val="1B1B13E5"/>
    <w:rsid w:val="1B1C5E03"/>
    <w:rsid w:val="1B266B61"/>
    <w:rsid w:val="1B2C3857"/>
    <w:rsid w:val="1B2D6174"/>
    <w:rsid w:val="1B303FBE"/>
    <w:rsid w:val="1B3337FF"/>
    <w:rsid w:val="1B3B206E"/>
    <w:rsid w:val="1B3B4BCA"/>
    <w:rsid w:val="1B3E090B"/>
    <w:rsid w:val="1B4751A3"/>
    <w:rsid w:val="1B4A49BE"/>
    <w:rsid w:val="1B65421E"/>
    <w:rsid w:val="1B692D5B"/>
    <w:rsid w:val="1B825217"/>
    <w:rsid w:val="1B894256"/>
    <w:rsid w:val="1B93297E"/>
    <w:rsid w:val="1B95145F"/>
    <w:rsid w:val="1B9873B1"/>
    <w:rsid w:val="1BB37278"/>
    <w:rsid w:val="1BBB0916"/>
    <w:rsid w:val="1BBF3E91"/>
    <w:rsid w:val="1BD12DE2"/>
    <w:rsid w:val="1BE20249"/>
    <w:rsid w:val="1BFA1012"/>
    <w:rsid w:val="1C041A4E"/>
    <w:rsid w:val="1C066874"/>
    <w:rsid w:val="1C1224DB"/>
    <w:rsid w:val="1C20367E"/>
    <w:rsid w:val="1C463465"/>
    <w:rsid w:val="1C51293D"/>
    <w:rsid w:val="1C6029E4"/>
    <w:rsid w:val="1C787A04"/>
    <w:rsid w:val="1C7F5702"/>
    <w:rsid w:val="1C8477E4"/>
    <w:rsid w:val="1C8C717E"/>
    <w:rsid w:val="1C8F1F0F"/>
    <w:rsid w:val="1C904C68"/>
    <w:rsid w:val="1C9E1238"/>
    <w:rsid w:val="1CA236A1"/>
    <w:rsid w:val="1CA714CC"/>
    <w:rsid w:val="1CAD0BC0"/>
    <w:rsid w:val="1CAE6323"/>
    <w:rsid w:val="1CC819CE"/>
    <w:rsid w:val="1CD76697"/>
    <w:rsid w:val="1CDE7A30"/>
    <w:rsid w:val="1CE12D6F"/>
    <w:rsid w:val="1CE3437E"/>
    <w:rsid w:val="1CEC6621"/>
    <w:rsid w:val="1D114775"/>
    <w:rsid w:val="1D1262AF"/>
    <w:rsid w:val="1D1A22C0"/>
    <w:rsid w:val="1D1A5EF1"/>
    <w:rsid w:val="1D2271E5"/>
    <w:rsid w:val="1D257DDF"/>
    <w:rsid w:val="1D335F3C"/>
    <w:rsid w:val="1D337063"/>
    <w:rsid w:val="1D4373E3"/>
    <w:rsid w:val="1D4A2A95"/>
    <w:rsid w:val="1D501DFC"/>
    <w:rsid w:val="1D61478E"/>
    <w:rsid w:val="1D651DEA"/>
    <w:rsid w:val="1D697F14"/>
    <w:rsid w:val="1D8162B6"/>
    <w:rsid w:val="1DA54A50"/>
    <w:rsid w:val="1DBE2816"/>
    <w:rsid w:val="1DC11DA9"/>
    <w:rsid w:val="1DC63815"/>
    <w:rsid w:val="1DD10E11"/>
    <w:rsid w:val="1DD75B7F"/>
    <w:rsid w:val="1DD96447"/>
    <w:rsid w:val="1DDA665C"/>
    <w:rsid w:val="1DEE03A2"/>
    <w:rsid w:val="1E1C6997"/>
    <w:rsid w:val="1E1F3347"/>
    <w:rsid w:val="1E4F5A28"/>
    <w:rsid w:val="1E507494"/>
    <w:rsid w:val="1E571F98"/>
    <w:rsid w:val="1E626057"/>
    <w:rsid w:val="1E643B1B"/>
    <w:rsid w:val="1E702110"/>
    <w:rsid w:val="1E7E29A4"/>
    <w:rsid w:val="1E892A55"/>
    <w:rsid w:val="1E8A331E"/>
    <w:rsid w:val="1E8D1448"/>
    <w:rsid w:val="1E8E0FCA"/>
    <w:rsid w:val="1EA64ED2"/>
    <w:rsid w:val="1EB769AC"/>
    <w:rsid w:val="1EBB1B43"/>
    <w:rsid w:val="1EC8779E"/>
    <w:rsid w:val="1ECA03FF"/>
    <w:rsid w:val="1ECA23F3"/>
    <w:rsid w:val="1ED37DAB"/>
    <w:rsid w:val="1EEA1309"/>
    <w:rsid w:val="1EF03B6E"/>
    <w:rsid w:val="1EF37970"/>
    <w:rsid w:val="1EFF63A3"/>
    <w:rsid w:val="1F08693D"/>
    <w:rsid w:val="1F3B7AF5"/>
    <w:rsid w:val="1F4A1304"/>
    <w:rsid w:val="1F4B3066"/>
    <w:rsid w:val="1F584460"/>
    <w:rsid w:val="1F601AD9"/>
    <w:rsid w:val="1F7A123B"/>
    <w:rsid w:val="1F8155F7"/>
    <w:rsid w:val="1F862EFF"/>
    <w:rsid w:val="1F8F62C2"/>
    <w:rsid w:val="1F9F1C90"/>
    <w:rsid w:val="1F9F6341"/>
    <w:rsid w:val="1FA16B9C"/>
    <w:rsid w:val="1FB669A1"/>
    <w:rsid w:val="1FBC4655"/>
    <w:rsid w:val="1FC7262F"/>
    <w:rsid w:val="1FDA1BDE"/>
    <w:rsid w:val="1FDB4203"/>
    <w:rsid w:val="1FE14939"/>
    <w:rsid w:val="1FEA096D"/>
    <w:rsid w:val="1FF03A49"/>
    <w:rsid w:val="20234BF5"/>
    <w:rsid w:val="20235827"/>
    <w:rsid w:val="202C5EC7"/>
    <w:rsid w:val="20437A19"/>
    <w:rsid w:val="20572D36"/>
    <w:rsid w:val="2080574B"/>
    <w:rsid w:val="208A67F6"/>
    <w:rsid w:val="208C24CC"/>
    <w:rsid w:val="20A009BE"/>
    <w:rsid w:val="20A43756"/>
    <w:rsid w:val="20C82340"/>
    <w:rsid w:val="20CB5FFE"/>
    <w:rsid w:val="20D0586A"/>
    <w:rsid w:val="20EF2FC0"/>
    <w:rsid w:val="20EF326B"/>
    <w:rsid w:val="20F90820"/>
    <w:rsid w:val="211A139C"/>
    <w:rsid w:val="2122032B"/>
    <w:rsid w:val="21294456"/>
    <w:rsid w:val="212E400D"/>
    <w:rsid w:val="21307219"/>
    <w:rsid w:val="21356873"/>
    <w:rsid w:val="21387D50"/>
    <w:rsid w:val="21397D66"/>
    <w:rsid w:val="21414052"/>
    <w:rsid w:val="2147391D"/>
    <w:rsid w:val="21592D0C"/>
    <w:rsid w:val="21605943"/>
    <w:rsid w:val="21611B22"/>
    <w:rsid w:val="21676621"/>
    <w:rsid w:val="216E2C91"/>
    <w:rsid w:val="216F6CAE"/>
    <w:rsid w:val="21707C92"/>
    <w:rsid w:val="21894106"/>
    <w:rsid w:val="219415EB"/>
    <w:rsid w:val="219537D6"/>
    <w:rsid w:val="219B3196"/>
    <w:rsid w:val="219B6B21"/>
    <w:rsid w:val="21A42507"/>
    <w:rsid w:val="21A50DB7"/>
    <w:rsid w:val="21C9615F"/>
    <w:rsid w:val="21D51AD4"/>
    <w:rsid w:val="21EF7359"/>
    <w:rsid w:val="21FA05E4"/>
    <w:rsid w:val="220A21D8"/>
    <w:rsid w:val="22113B52"/>
    <w:rsid w:val="22214C17"/>
    <w:rsid w:val="22262F60"/>
    <w:rsid w:val="22282B34"/>
    <w:rsid w:val="22391DA1"/>
    <w:rsid w:val="223D62AD"/>
    <w:rsid w:val="223E4B31"/>
    <w:rsid w:val="224E365F"/>
    <w:rsid w:val="22505D10"/>
    <w:rsid w:val="22557645"/>
    <w:rsid w:val="22564FEA"/>
    <w:rsid w:val="225F24DB"/>
    <w:rsid w:val="225F7772"/>
    <w:rsid w:val="226E26A2"/>
    <w:rsid w:val="226E6590"/>
    <w:rsid w:val="22774D19"/>
    <w:rsid w:val="2279457F"/>
    <w:rsid w:val="22866D8B"/>
    <w:rsid w:val="22966BE9"/>
    <w:rsid w:val="22970583"/>
    <w:rsid w:val="22992DD0"/>
    <w:rsid w:val="22A0196B"/>
    <w:rsid w:val="22A0708E"/>
    <w:rsid w:val="22A55A7E"/>
    <w:rsid w:val="22CE32AF"/>
    <w:rsid w:val="22D10A9F"/>
    <w:rsid w:val="22D56379"/>
    <w:rsid w:val="22F539D3"/>
    <w:rsid w:val="22FC494D"/>
    <w:rsid w:val="23097D04"/>
    <w:rsid w:val="232362D0"/>
    <w:rsid w:val="23277C6F"/>
    <w:rsid w:val="23297BE0"/>
    <w:rsid w:val="232A1BAE"/>
    <w:rsid w:val="233A0C35"/>
    <w:rsid w:val="234A6B05"/>
    <w:rsid w:val="234A787A"/>
    <w:rsid w:val="23696730"/>
    <w:rsid w:val="236B0D2A"/>
    <w:rsid w:val="237E2053"/>
    <w:rsid w:val="238C0D7D"/>
    <w:rsid w:val="238E7F74"/>
    <w:rsid w:val="239449E0"/>
    <w:rsid w:val="23946DF2"/>
    <w:rsid w:val="239F3525"/>
    <w:rsid w:val="23A71221"/>
    <w:rsid w:val="23B52DF6"/>
    <w:rsid w:val="23BF7DF5"/>
    <w:rsid w:val="23D7142C"/>
    <w:rsid w:val="23D77E7E"/>
    <w:rsid w:val="23E4765A"/>
    <w:rsid w:val="23E92AAD"/>
    <w:rsid w:val="23EB1505"/>
    <w:rsid w:val="23F36632"/>
    <w:rsid w:val="23FC47FE"/>
    <w:rsid w:val="24162ED6"/>
    <w:rsid w:val="243871A2"/>
    <w:rsid w:val="24587ADE"/>
    <w:rsid w:val="245F595F"/>
    <w:rsid w:val="24666EBF"/>
    <w:rsid w:val="246B54A3"/>
    <w:rsid w:val="2470391A"/>
    <w:rsid w:val="24742554"/>
    <w:rsid w:val="24745439"/>
    <w:rsid w:val="2479130B"/>
    <w:rsid w:val="24A86A30"/>
    <w:rsid w:val="24AC6AD3"/>
    <w:rsid w:val="24B412A1"/>
    <w:rsid w:val="24C32490"/>
    <w:rsid w:val="24C439E8"/>
    <w:rsid w:val="24DD4DD4"/>
    <w:rsid w:val="24E7228E"/>
    <w:rsid w:val="24ED3996"/>
    <w:rsid w:val="24EF369C"/>
    <w:rsid w:val="24F35455"/>
    <w:rsid w:val="24F52FD6"/>
    <w:rsid w:val="24F86F5D"/>
    <w:rsid w:val="25122DCC"/>
    <w:rsid w:val="25162D4A"/>
    <w:rsid w:val="251F07F9"/>
    <w:rsid w:val="252B7E52"/>
    <w:rsid w:val="254C5C4A"/>
    <w:rsid w:val="254D0403"/>
    <w:rsid w:val="255504E8"/>
    <w:rsid w:val="25674DD7"/>
    <w:rsid w:val="25862E00"/>
    <w:rsid w:val="25907AA4"/>
    <w:rsid w:val="259705D8"/>
    <w:rsid w:val="259A3BA8"/>
    <w:rsid w:val="259D5FFF"/>
    <w:rsid w:val="25A0001C"/>
    <w:rsid w:val="25AB2A10"/>
    <w:rsid w:val="25CA2133"/>
    <w:rsid w:val="25CF2AEA"/>
    <w:rsid w:val="25D014BB"/>
    <w:rsid w:val="25DE01EE"/>
    <w:rsid w:val="25E0536A"/>
    <w:rsid w:val="25F7607F"/>
    <w:rsid w:val="25FC2C92"/>
    <w:rsid w:val="25FF2617"/>
    <w:rsid w:val="2613002F"/>
    <w:rsid w:val="261857DC"/>
    <w:rsid w:val="26231779"/>
    <w:rsid w:val="263B628B"/>
    <w:rsid w:val="266976E8"/>
    <w:rsid w:val="266D6444"/>
    <w:rsid w:val="269C14AC"/>
    <w:rsid w:val="26C71890"/>
    <w:rsid w:val="26CA279F"/>
    <w:rsid w:val="26CA551B"/>
    <w:rsid w:val="26CD25FB"/>
    <w:rsid w:val="26D8145F"/>
    <w:rsid w:val="26D959E9"/>
    <w:rsid w:val="26EF2664"/>
    <w:rsid w:val="26F710FB"/>
    <w:rsid w:val="26F721CD"/>
    <w:rsid w:val="270412F2"/>
    <w:rsid w:val="27133847"/>
    <w:rsid w:val="27186EF4"/>
    <w:rsid w:val="272472DA"/>
    <w:rsid w:val="273A49FC"/>
    <w:rsid w:val="27414907"/>
    <w:rsid w:val="274311C5"/>
    <w:rsid w:val="27432C17"/>
    <w:rsid w:val="27490391"/>
    <w:rsid w:val="274E5A24"/>
    <w:rsid w:val="275242D8"/>
    <w:rsid w:val="27565E97"/>
    <w:rsid w:val="277725E5"/>
    <w:rsid w:val="277A3DF8"/>
    <w:rsid w:val="27872F4F"/>
    <w:rsid w:val="27977DF5"/>
    <w:rsid w:val="27A04FA4"/>
    <w:rsid w:val="27B9419C"/>
    <w:rsid w:val="27DD4F79"/>
    <w:rsid w:val="27E15BBA"/>
    <w:rsid w:val="27E94E93"/>
    <w:rsid w:val="27FC66AD"/>
    <w:rsid w:val="28291C65"/>
    <w:rsid w:val="282D4EE1"/>
    <w:rsid w:val="283B691A"/>
    <w:rsid w:val="284305F4"/>
    <w:rsid w:val="284E66D5"/>
    <w:rsid w:val="284F23E9"/>
    <w:rsid w:val="2854553D"/>
    <w:rsid w:val="286257D7"/>
    <w:rsid w:val="28645A86"/>
    <w:rsid w:val="287466BE"/>
    <w:rsid w:val="287547A0"/>
    <w:rsid w:val="28895176"/>
    <w:rsid w:val="28AD429D"/>
    <w:rsid w:val="28AD680C"/>
    <w:rsid w:val="28AF68E9"/>
    <w:rsid w:val="28B63261"/>
    <w:rsid w:val="28B956CB"/>
    <w:rsid w:val="28BB1C6A"/>
    <w:rsid w:val="28C5722E"/>
    <w:rsid w:val="28D930D9"/>
    <w:rsid w:val="28DB4E18"/>
    <w:rsid w:val="28E70463"/>
    <w:rsid w:val="28F044BB"/>
    <w:rsid w:val="28F662B6"/>
    <w:rsid w:val="28FF6B9C"/>
    <w:rsid w:val="29046F8A"/>
    <w:rsid w:val="29356A1A"/>
    <w:rsid w:val="2953086B"/>
    <w:rsid w:val="29804AA2"/>
    <w:rsid w:val="29843528"/>
    <w:rsid w:val="298F67B2"/>
    <w:rsid w:val="29977A38"/>
    <w:rsid w:val="299B20F8"/>
    <w:rsid w:val="29AC61DF"/>
    <w:rsid w:val="29B074F1"/>
    <w:rsid w:val="29D406E5"/>
    <w:rsid w:val="29D60336"/>
    <w:rsid w:val="29FE768B"/>
    <w:rsid w:val="2A0B30C0"/>
    <w:rsid w:val="2A0B627B"/>
    <w:rsid w:val="2A117BC7"/>
    <w:rsid w:val="2A1278DD"/>
    <w:rsid w:val="2A1578AB"/>
    <w:rsid w:val="2A17338F"/>
    <w:rsid w:val="2A2658A0"/>
    <w:rsid w:val="2A277EAC"/>
    <w:rsid w:val="2A434CB3"/>
    <w:rsid w:val="2A442895"/>
    <w:rsid w:val="2A464C11"/>
    <w:rsid w:val="2A4D3CF4"/>
    <w:rsid w:val="2A5447E5"/>
    <w:rsid w:val="2A6773E3"/>
    <w:rsid w:val="2A6A19E1"/>
    <w:rsid w:val="2A6C35F7"/>
    <w:rsid w:val="2A7354A9"/>
    <w:rsid w:val="2A7754A4"/>
    <w:rsid w:val="2AA06363"/>
    <w:rsid w:val="2AA8338F"/>
    <w:rsid w:val="2AAF19AB"/>
    <w:rsid w:val="2AB252F6"/>
    <w:rsid w:val="2AB82276"/>
    <w:rsid w:val="2AC33789"/>
    <w:rsid w:val="2AC51D3A"/>
    <w:rsid w:val="2AC6633D"/>
    <w:rsid w:val="2AD00ECC"/>
    <w:rsid w:val="2AD50CDF"/>
    <w:rsid w:val="2AE10946"/>
    <w:rsid w:val="2AE26384"/>
    <w:rsid w:val="2B016678"/>
    <w:rsid w:val="2B237090"/>
    <w:rsid w:val="2B251B2D"/>
    <w:rsid w:val="2B2E2C6C"/>
    <w:rsid w:val="2B4572D4"/>
    <w:rsid w:val="2B467DBC"/>
    <w:rsid w:val="2B4971B0"/>
    <w:rsid w:val="2B4C0F73"/>
    <w:rsid w:val="2B4D36F4"/>
    <w:rsid w:val="2B51771B"/>
    <w:rsid w:val="2B5625FF"/>
    <w:rsid w:val="2B5A42AF"/>
    <w:rsid w:val="2B5B2430"/>
    <w:rsid w:val="2B644586"/>
    <w:rsid w:val="2B7338D7"/>
    <w:rsid w:val="2B77533E"/>
    <w:rsid w:val="2B7F3644"/>
    <w:rsid w:val="2B903621"/>
    <w:rsid w:val="2BA44A12"/>
    <w:rsid w:val="2BC535B5"/>
    <w:rsid w:val="2BCE5E94"/>
    <w:rsid w:val="2BD66A7A"/>
    <w:rsid w:val="2BE4412C"/>
    <w:rsid w:val="2BE47967"/>
    <w:rsid w:val="2BE72620"/>
    <w:rsid w:val="2BE93FD1"/>
    <w:rsid w:val="2BF47BF6"/>
    <w:rsid w:val="2C040835"/>
    <w:rsid w:val="2C060E0A"/>
    <w:rsid w:val="2C0C0DA2"/>
    <w:rsid w:val="2C1A5E87"/>
    <w:rsid w:val="2C2268AB"/>
    <w:rsid w:val="2C230431"/>
    <w:rsid w:val="2C254EC1"/>
    <w:rsid w:val="2C3C53B6"/>
    <w:rsid w:val="2C466952"/>
    <w:rsid w:val="2C4A1EA3"/>
    <w:rsid w:val="2C557466"/>
    <w:rsid w:val="2C5F2AC8"/>
    <w:rsid w:val="2C641E93"/>
    <w:rsid w:val="2C7437B2"/>
    <w:rsid w:val="2C7F0115"/>
    <w:rsid w:val="2C8158C1"/>
    <w:rsid w:val="2C970A69"/>
    <w:rsid w:val="2CA60754"/>
    <w:rsid w:val="2CBA2603"/>
    <w:rsid w:val="2CBC6F82"/>
    <w:rsid w:val="2CEC5E42"/>
    <w:rsid w:val="2CF753EE"/>
    <w:rsid w:val="2CF76967"/>
    <w:rsid w:val="2CFF232B"/>
    <w:rsid w:val="2D1D1A65"/>
    <w:rsid w:val="2D1F7197"/>
    <w:rsid w:val="2D2773B2"/>
    <w:rsid w:val="2D3745D0"/>
    <w:rsid w:val="2D404364"/>
    <w:rsid w:val="2D547DCB"/>
    <w:rsid w:val="2D59441C"/>
    <w:rsid w:val="2D5B3EE5"/>
    <w:rsid w:val="2D7673F8"/>
    <w:rsid w:val="2D7A7208"/>
    <w:rsid w:val="2D7F245F"/>
    <w:rsid w:val="2D876649"/>
    <w:rsid w:val="2D896178"/>
    <w:rsid w:val="2D9957BD"/>
    <w:rsid w:val="2DAB6147"/>
    <w:rsid w:val="2DB84116"/>
    <w:rsid w:val="2DCB779D"/>
    <w:rsid w:val="2DD00CE5"/>
    <w:rsid w:val="2DDE5ECD"/>
    <w:rsid w:val="2DF92205"/>
    <w:rsid w:val="2DFC5DB7"/>
    <w:rsid w:val="2DFE26CB"/>
    <w:rsid w:val="2E0424F3"/>
    <w:rsid w:val="2E091BC5"/>
    <w:rsid w:val="2E0F07BB"/>
    <w:rsid w:val="2E11524C"/>
    <w:rsid w:val="2E2D57E8"/>
    <w:rsid w:val="2E2F7E03"/>
    <w:rsid w:val="2E31240E"/>
    <w:rsid w:val="2E346B39"/>
    <w:rsid w:val="2E35364C"/>
    <w:rsid w:val="2E3D5032"/>
    <w:rsid w:val="2E4245E1"/>
    <w:rsid w:val="2E4408BD"/>
    <w:rsid w:val="2E4702C7"/>
    <w:rsid w:val="2E6806C8"/>
    <w:rsid w:val="2E767990"/>
    <w:rsid w:val="2E7D0456"/>
    <w:rsid w:val="2E9C75B6"/>
    <w:rsid w:val="2E9F367C"/>
    <w:rsid w:val="2EE2052A"/>
    <w:rsid w:val="2EEE2319"/>
    <w:rsid w:val="2EF54BBF"/>
    <w:rsid w:val="2EFC5267"/>
    <w:rsid w:val="2F0B21E7"/>
    <w:rsid w:val="2F0F6B5B"/>
    <w:rsid w:val="2F1730EE"/>
    <w:rsid w:val="2F1A153D"/>
    <w:rsid w:val="2F1C1667"/>
    <w:rsid w:val="2F1F2DBE"/>
    <w:rsid w:val="2F292F99"/>
    <w:rsid w:val="2F2A424E"/>
    <w:rsid w:val="2F342C3B"/>
    <w:rsid w:val="2F35055F"/>
    <w:rsid w:val="2F3B0635"/>
    <w:rsid w:val="2F48310D"/>
    <w:rsid w:val="2F4E437A"/>
    <w:rsid w:val="2F7729A2"/>
    <w:rsid w:val="2F8614DB"/>
    <w:rsid w:val="2F8C4D85"/>
    <w:rsid w:val="2F96731F"/>
    <w:rsid w:val="2F982D89"/>
    <w:rsid w:val="2FA44576"/>
    <w:rsid w:val="2FB559A1"/>
    <w:rsid w:val="2FB71D8B"/>
    <w:rsid w:val="2FBB6021"/>
    <w:rsid w:val="2FBF023E"/>
    <w:rsid w:val="2FC504BB"/>
    <w:rsid w:val="2FC617F8"/>
    <w:rsid w:val="2FC75B90"/>
    <w:rsid w:val="2FCD4B86"/>
    <w:rsid w:val="2FD5337E"/>
    <w:rsid w:val="2FD807D9"/>
    <w:rsid w:val="2FDA22F8"/>
    <w:rsid w:val="2FDB5812"/>
    <w:rsid w:val="2FE2568D"/>
    <w:rsid w:val="2FE62761"/>
    <w:rsid w:val="2FF504A7"/>
    <w:rsid w:val="30193812"/>
    <w:rsid w:val="301F0DC2"/>
    <w:rsid w:val="30200551"/>
    <w:rsid w:val="303058D8"/>
    <w:rsid w:val="303433D3"/>
    <w:rsid w:val="303A277E"/>
    <w:rsid w:val="30446BB8"/>
    <w:rsid w:val="30462B15"/>
    <w:rsid w:val="304F7466"/>
    <w:rsid w:val="305264FF"/>
    <w:rsid w:val="30532D55"/>
    <w:rsid w:val="30621824"/>
    <w:rsid w:val="30635296"/>
    <w:rsid w:val="306F3223"/>
    <w:rsid w:val="30932CEF"/>
    <w:rsid w:val="309844C2"/>
    <w:rsid w:val="309B3B41"/>
    <w:rsid w:val="30A8057F"/>
    <w:rsid w:val="30A83DC9"/>
    <w:rsid w:val="30A94FA7"/>
    <w:rsid w:val="30C25EB3"/>
    <w:rsid w:val="30C9110C"/>
    <w:rsid w:val="30D046F1"/>
    <w:rsid w:val="30DC744A"/>
    <w:rsid w:val="30EA644F"/>
    <w:rsid w:val="30F15E0A"/>
    <w:rsid w:val="30F62C65"/>
    <w:rsid w:val="3100268B"/>
    <w:rsid w:val="31246C17"/>
    <w:rsid w:val="31286CDA"/>
    <w:rsid w:val="312D3409"/>
    <w:rsid w:val="312E4322"/>
    <w:rsid w:val="313556CB"/>
    <w:rsid w:val="31385DE6"/>
    <w:rsid w:val="314004E5"/>
    <w:rsid w:val="31443A19"/>
    <w:rsid w:val="3150485B"/>
    <w:rsid w:val="31516622"/>
    <w:rsid w:val="31572752"/>
    <w:rsid w:val="315A2C36"/>
    <w:rsid w:val="31666C9B"/>
    <w:rsid w:val="31675420"/>
    <w:rsid w:val="316E3341"/>
    <w:rsid w:val="316F3066"/>
    <w:rsid w:val="31711A04"/>
    <w:rsid w:val="318A733C"/>
    <w:rsid w:val="318C1BB3"/>
    <w:rsid w:val="31914FDE"/>
    <w:rsid w:val="31951BA1"/>
    <w:rsid w:val="31A3216A"/>
    <w:rsid w:val="31AA686D"/>
    <w:rsid w:val="31DC25EA"/>
    <w:rsid w:val="31DD06E2"/>
    <w:rsid w:val="31DF1B00"/>
    <w:rsid w:val="31FA233E"/>
    <w:rsid w:val="31FE6ED8"/>
    <w:rsid w:val="32021981"/>
    <w:rsid w:val="32026A4C"/>
    <w:rsid w:val="320F7598"/>
    <w:rsid w:val="32132BBE"/>
    <w:rsid w:val="32244153"/>
    <w:rsid w:val="32255F3B"/>
    <w:rsid w:val="32414757"/>
    <w:rsid w:val="32533A15"/>
    <w:rsid w:val="32561837"/>
    <w:rsid w:val="326042F4"/>
    <w:rsid w:val="326A12AA"/>
    <w:rsid w:val="32784B86"/>
    <w:rsid w:val="32790694"/>
    <w:rsid w:val="327E5C22"/>
    <w:rsid w:val="3281026E"/>
    <w:rsid w:val="32920A8E"/>
    <w:rsid w:val="329E5417"/>
    <w:rsid w:val="32A07299"/>
    <w:rsid w:val="32BE2395"/>
    <w:rsid w:val="32BF275F"/>
    <w:rsid w:val="32C30B9B"/>
    <w:rsid w:val="32EA07C7"/>
    <w:rsid w:val="32ED4082"/>
    <w:rsid w:val="32F4558C"/>
    <w:rsid w:val="32F7590A"/>
    <w:rsid w:val="3300300C"/>
    <w:rsid w:val="330046B2"/>
    <w:rsid w:val="33093EC9"/>
    <w:rsid w:val="330F3A92"/>
    <w:rsid w:val="331202B3"/>
    <w:rsid w:val="33195B78"/>
    <w:rsid w:val="33213E59"/>
    <w:rsid w:val="336841CC"/>
    <w:rsid w:val="336D5A5E"/>
    <w:rsid w:val="336F2702"/>
    <w:rsid w:val="337348A8"/>
    <w:rsid w:val="3385054D"/>
    <w:rsid w:val="3386315E"/>
    <w:rsid w:val="338A2E6A"/>
    <w:rsid w:val="33BB752E"/>
    <w:rsid w:val="33BE6654"/>
    <w:rsid w:val="33D066ED"/>
    <w:rsid w:val="33D2169E"/>
    <w:rsid w:val="33DC4303"/>
    <w:rsid w:val="33DF5D30"/>
    <w:rsid w:val="33EE0079"/>
    <w:rsid w:val="33FE344B"/>
    <w:rsid w:val="34014A00"/>
    <w:rsid w:val="34055C0C"/>
    <w:rsid w:val="341E5D42"/>
    <w:rsid w:val="341F3295"/>
    <w:rsid w:val="34384618"/>
    <w:rsid w:val="343E791D"/>
    <w:rsid w:val="344010D5"/>
    <w:rsid w:val="344C275E"/>
    <w:rsid w:val="344D0F32"/>
    <w:rsid w:val="34531284"/>
    <w:rsid w:val="34572BF1"/>
    <w:rsid w:val="345A27F4"/>
    <w:rsid w:val="348B2F7F"/>
    <w:rsid w:val="34955C58"/>
    <w:rsid w:val="34B50A6E"/>
    <w:rsid w:val="34B6530C"/>
    <w:rsid w:val="34C24769"/>
    <w:rsid w:val="34C60EB7"/>
    <w:rsid w:val="34DA54E6"/>
    <w:rsid w:val="34E90E3C"/>
    <w:rsid w:val="34E93581"/>
    <w:rsid w:val="34FD1FD7"/>
    <w:rsid w:val="35063621"/>
    <w:rsid w:val="3509220F"/>
    <w:rsid w:val="350D1A78"/>
    <w:rsid w:val="35150387"/>
    <w:rsid w:val="351E1C8F"/>
    <w:rsid w:val="352B5245"/>
    <w:rsid w:val="352F2FA5"/>
    <w:rsid w:val="354178FA"/>
    <w:rsid w:val="354664AB"/>
    <w:rsid w:val="354B408F"/>
    <w:rsid w:val="35560A3B"/>
    <w:rsid w:val="35567657"/>
    <w:rsid w:val="355E3C66"/>
    <w:rsid w:val="35646496"/>
    <w:rsid w:val="356D05CE"/>
    <w:rsid w:val="35734AD4"/>
    <w:rsid w:val="35752E78"/>
    <w:rsid w:val="3575697E"/>
    <w:rsid w:val="357703D6"/>
    <w:rsid w:val="358423F2"/>
    <w:rsid w:val="358A4BE1"/>
    <w:rsid w:val="358B1921"/>
    <w:rsid w:val="358D5888"/>
    <w:rsid w:val="35936F86"/>
    <w:rsid w:val="359967E0"/>
    <w:rsid w:val="35AA01BF"/>
    <w:rsid w:val="35AF1182"/>
    <w:rsid w:val="35B6076B"/>
    <w:rsid w:val="35BD5DDB"/>
    <w:rsid w:val="35C23DAA"/>
    <w:rsid w:val="35F7057A"/>
    <w:rsid w:val="361350AD"/>
    <w:rsid w:val="36150842"/>
    <w:rsid w:val="361D7BEF"/>
    <w:rsid w:val="362878B5"/>
    <w:rsid w:val="364A1CCB"/>
    <w:rsid w:val="364A6072"/>
    <w:rsid w:val="364D1E67"/>
    <w:rsid w:val="36560AA1"/>
    <w:rsid w:val="365F4F72"/>
    <w:rsid w:val="36603D82"/>
    <w:rsid w:val="366263B5"/>
    <w:rsid w:val="367842FC"/>
    <w:rsid w:val="367C3BE4"/>
    <w:rsid w:val="36874C8D"/>
    <w:rsid w:val="369742EE"/>
    <w:rsid w:val="36AE23BC"/>
    <w:rsid w:val="36BC3ECF"/>
    <w:rsid w:val="36BD0DA5"/>
    <w:rsid w:val="36BD4168"/>
    <w:rsid w:val="36D742C2"/>
    <w:rsid w:val="36DD4734"/>
    <w:rsid w:val="36E20AC2"/>
    <w:rsid w:val="36ED3561"/>
    <w:rsid w:val="36EE57DF"/>
    <w:rsid w:val="37212DF7"/>
    <w:rsid w:val="374C5079"/>
    <w:rsid w:val="375660C2"/>
    <w:rsid w:val="376434A4"/>
    <w:rsid w:val="376F7A92"/>
    <w:rsid w:val="37753659"/>
    <w:rsid w:val="37933D93"/>
    <w:rsid w:val="37941242"/>
    <w:rsid w:val="37A7531D"/>
    <w:rsid w:val="37A80E3E"/>
    <w:rsid w:val="37AD3579"/>
    <w:rsid w:val="37B37676"/>
    <w:rsid w:val="37C23781"/>
    <w:rsid w:val="37CB30F3"/>
    <w:rsid w:val="37D244DE"/>
    <w:rsid w:val="37DA6419"/>
    <w:rsid w:val="37DA6CCC"/>
    <w:rsid w:val="37E927DD"/>
    <w:rsid w:val="37EA5BEC"/>
    <w:rsid w:val="38017691"/>
    <w:rsid w:val="3808011C"/>
    <w:rsid w:val="381A1455"/>
    <w:rsid w:val="381B3471"/>
    <w:rsid w:val="382F6F32"/>
    <w:rsid w:val="383426B7"/>
    <w:rsid w:val="383922AD"/>
    <w:rsid w:val="38464A0C"/>
    <w:rsid w:val="38597F12"/>
    <w:rsid w:val="38610A14"/>
    <w:rsid w:val="3866190B"/>
    <w:rsid w:val="386A4525"/>
    <w:rsid w:val="386D101F"/>
    <w:rsid w:val="389C12A2"/>
    <w:rsid w:val="389F406D"/>
    <w:rsid w:val="38A70585"/>
    <w:rsid w:val="38A9312F"/>
    <w:rsid w:val="38B14EBF"/>
    <w:rsid w:val="38C3257E"/>
    <w:rsid w:val="38CB3165"/>
    <w:rsid w:val="38D3531A"/>
    <w:rsid w:val="38D4275D"/>
    <w:rsid w:val="38D55C35"/>
    <w:rsid w:val="39037795"/>
    <w:rsid w:val="39073D42"/>
    <w:rsid w:val="39110B05"/>
    <w:rsid w:val="39125828"/>
    <w:rsid w:val="39186A18"/>
    <w:rsid w:val="392F4E17"/>
    <w:rsid w:val="393225A4"/>
    <w:rsid w:val="39343439"/>
    <w:rsid w:val="39347366"/>
    <w:rsid w:val="394972D4"/>
    <w:rsid w:val="39585AA8"/>
    <w:rsid w:val="3974110E"/>
    <w:rsid w:val="397909C7"/>
    <w:rsid w:val="397D4976"/>
    <w:rsid w:val="39815015"/>
    <w:rsid w:val="398B65AB"/>
    <w:rsid w:val="39936C06"/>
    <w:rsid w:val="399E5CB4"/>
    <w:rsid w:val="39A30084"/>
    <w:rsid w:val="39AE60E5"/>
    <w:rsid w:val="39C10BFA"/>
    <w:rsid w:val="39C35502"/>
    <w:rsid w:val="39C46F20"/>
    <w:rsid w:val="39C62AE4"/>
    <w:rsid w:val="39CC6B3A"/>
    <w:rsid w:val="39CD30FB"/>
    <w:rsid w:val="39D95172"/>
    <w:rsid w:val="39E63BED"/>
    <w:rsid w:val="3A007A1C"/>
    <w:rsid w:val="3A297302"/>
    <w:rsid w:val="3A3D6669"/>
    <w:rsid w:val="3A466E91"/>
    <w:rsid w:val="3A500579"/>
    <w:rsid w:val="3A53101E"/>
    <w:rsid w:val="3A5D058D"/>
    <w:rsid w:val="3A6852AC"/>
    <w:rsid w:val="3A8F5DD3"/>
    <w:rsid w:val="3A9307ED"/>
    <w:rsid w:val="3A9A3D39"/>
    <w:rsid w:val="3AA4535B"/>
    <w:rsid w:val="3AA94C6B"/>
    <w:rsid w:val="3AB92DDB"/>
    <w:rsid w:val="3ABA05B1"/>
    <w:rsid w:val="3AC77065"/>
    <w:rsid w:val="3ACA1B12"/>
    <w:rsid w:val="3ACC5C12"/>
    <w:rsid w:val="3AD14175"/>
    <w:rsid w:val="3AE30590"/>
    <w:rsid w:val="3AEE0199"/>
    <w:rsid w:val="3AF91573"/>
    <w:rsid w:val="3AFB55F6"/>
    <w:rsid w:val="3B002F8B"/>
    <w:rsid w:val="3B086042"/>
    <w:rsid w:val="3B0D757F"/>
    <w:rsid w:val="3B241391"/>
    <w:rsid w:val="3B2D45DA"/>
    <w:rsid w:val="3B3A75EF"/>
    <w:rsid w:val="3B3D4632"/>
    <w:rsid w:val="3B477A16"/>
    <w:rsid w:val="3B4D4AAD"/>
    <w:rsid w:val="3B542CB9"/>
    <w:rsid w:val="3B807242"/>
    <w:rsid w:val="3B851E33"/>
    <w:rsid w:val="3B89194D"/>
    <w:rsid w:val="3B8D60B9"/>
    <w:rsid w:val="3B9845FF"/>
    <w:rsid w:val="3B9E650E"/>
    <w:rsid w:val="3BA06042"/>
    <w:rsid w:val="3BA238E4"/>
    <w:rsid w:val="3BB4528E"/>
    <w:rsid w:val="3BC83A9E"/>
    <w:rsid w:val="3BCA1E38"/>
    <w:rsid w:val="3BCD3376"/>
    <w:rsid w:val="3BD268DC"/>
    <w:rsid w:val="3BD77B5C"/>
    <w:rsid w:val="3BE01CA8"/>
    <w:rsid w:val="3BEB13DE"/>
    <w:rsid w:val="3BF56C65"/>
    <w:rsid w:val="3BFA1A7C"/>
    <w:rsid w:val="3C010640"/>
    <w:rsid w:val="3C1874E4"/>
    <w:rsid w:val="3C1A46E4"/>
    <w:rsid w:val="3C2474DB"/>
    <w:rsid w:val="3C2E4895"/>
    <w:rsid w:val="3C3E7E4F"/>
    <w:rsid w:val="3C503A8E"/>
    <w:rsid w:val="3C5C611D"/>
    <w:rsid w:val="3C5E476E"/>
    <w:rsid w:val="3C7500CF"/>
    <w:rsid w:val="3C7B14D0"/>
    <w:rsid w:val="3C81081A"/>
    <w:rsid w:val="3C863974"/>
    <w:rsid w:val="3C8C7407"/>
    <w:rsid w:val="3C910F7A"/>
    <w:rsid w:val="3C954F61"/>
    <w:rsid w:val="3C967B86"/>
    <w:rsid w:val="3CA67918"/>
    <w:rsid w:val="3CB41CBE"/>
    <w:rsid w:val="3CB87392"/>
    <w:rsid w:val="3CBD17F5"/>
    <w:rsid w:val="3CCC10A2"/>
    <w:rsid w:val="3CDD64AF"/>
    <w:rsid w:val="3CDF5D38"/>
    <w:rsid w:val="3CEF416A"/>
    <w:rsid w:val="3CF622AD"/>
    <w:rsid w:val="3CFB6131"/>
    <w:rsid w:val="3D005AA3"/>
    <w:rsid w:val="3D0116E5"/>
    <w:rsid w:val="3D084D39"/>
    <w:rsid w:val="3D0C443C"/>
    <w:rsid w:val="3D143D67"/>
    <w:rsid w:val="3D254A04"/>
    <w:rsid w:val="3D2B0994"/>
    <w:rsid w:val="3D2B42E9"/>
    <w:rsid w:val="3D2C5757"/>
    <w:rsid w:val="3D2E50AA"/>
    <w:rsid w:val="3D3245DB"/>
    <w:rsid w:val="3D393927"/>
    <w:rsid w:val="3D3E006A"/>
    <w:rsid w:val="3D4412F6"/>
    <w:rsid w:val="3D4422A3"/>
    <w:rsid w:val="3D511A5F"/>
    <w:rsid w:val="3D761824"/>
    <w:rsid w:val="3D7F5A4A"/>
    <w:rsid w:val="3DAC1E30"/>
    <w:rsid w:val="3DB97787"/>
    <w:rsid w:val="3DC22C4A"/>
    <w:rsid w:val="3DC337EA"/>
    <w:rsid w:val="3DCA421F"/>
    <w:rsid w:val="3DCE165D"/>
    <w:rsid w:val="3DE1773F"/>
    <w:rsid w:val="3DE7423D"/>
    <w:rsid w:val="3DEC1461"/>
    <w:rsid w:val="3DF852F3"/>
    <w:rsid w:val="3DFA200B"/>
    <w:rsid w:val="3E03592C"/>
    <w:rsid w:val="3E0508F1"/>
    <w:rsid w:val="3E120423"/>
    <w:rsid w:val="3E150056"/>
    <w:rsid w:val="3E175A3E"/>
    <w:rsid w:val="3E1D3614"/>
    <w:rsid w:val="3E3E4BEA"/>
    <w:rsid w:val="3E42434C"/>
    <w:rsid w:val="3E474739"/>
    <w:rsid w:val="3E47597E"/>
    <w:rsid w:val="3E505DEE"/>
    <w:rsid w:val="3E5830CC"/>
    <w:rsid w:val="3E5E56A8"/>
    <w:rsid w:val="3E61104C"/>
    <w:rsid w:val="3E652771"/>
    <w:rsid w:val="3E662C71"/>
    <w:rsid w:val="3E6847CB"/>
    <w:rsid w:val="3E724C55"/>
    <w:rsid w:val="3E936F0C"/>
    <w:rsid w:val="3EAF04D3"/>
    <w:rsid w:val="3EBA5C0C"/>
    <w:rsid w:val="3ED25EC9"/>
    <w:rsid w:val="3EE537FE"/>
    <w:rsid w:val="3EF25887"/>
    <w:rsid w:val="3F035399"/>
    <w:rsid w:val="3F5966D5"/>
    <w:rsid w:val="3F5C2DCF"/>
    <w:rsid w:val="3F5F16E4"/>
    <w:rsid w:val="3F6C1999"/>
    <w:rsid w:val="3F713AD1"/>
    <w:rsid w:val="3F724609"/>
    <w:rsid w:val="3F750F9B"/>
    <w:rsid w:val="3F7C11B4"/>
    <w:rsid w:val="3F7F606D"/>
    <w:rsid w:val="3F896EB7"/>
    <w:rsid w:val="3F9A6ED2"/>
    <w:rsid w:val="3FB51DF3"/>
    <w:rsid w:val="3FBD7EC1"/>
    <w:rsid w:val="3FBF49EB"/>
    <w:rsid w:val="3FC230A9"/>
    <w:rsid w:val="3FC573AD"/>
    <w:rsid w:val="3FCE5E02"/>
    <w:rsid w:val="3FF875AB"/>
    <w:rsid w:val="3FFC7094"/>
    <w:rsid w:val="40207F38"/>
    <w:rsid w:val="4026229D"/>
    <w:rsid w:val="40334E2E"/>
    <w:rsid w:val="404B34AD"/>
    <w:rsid w:val="404D4C8C"/>
    <w:rsid w:val="404F1ADC"/>
    <w:rsid w:val="4053671F"/>
    <w:rsid w:val="405F4D8D"/>
    <w:rsid w:val="4067712F"/>
    <w:rsid w:val="406E2E03"/>
    <w:rsid w:val="406F0FF9"/>
    <w:rsid w:val="407A680B"/>
    <w:rsid w:val="407D1D50"/>
    <w:rsid w:val="407D51EA"/>
    <w:rsid w:val="40A717D9"/>
    <w:rsid w:val="40A866E1"/>
    <w:rsid w:val="40AF47CB"/>
    <w:rsid w:val="40B742B5"/>
    <w:rsid w:val="40B920A1"/>
    <w:rsid w:val="40CF6945"/>
    <w:rsid w:val="40D359A0"/>
    <w:rsid w:val="40F65BDC"/>
    <w:rsid w:val="40FE07F6"/>
    <w:rsid w:val="410E49C7"/>
    <w:rsid w:val="41155965"/>
    <w:rsid w:val="41182FFE"/>
    <w:rsid w:val="41237238"/>
    <w:rsid w:val="41272946"/>
    <w:rsid w:val="413909BD"/>
    <w:rsid w:val="413A4980"/>
    <w:rsid w:val="4148416C"/>
    <w:rsid w:val="414B591C"/>
    <w:rsid w:val="414C4493"/>
    <w:rsid w:val="41657E44"/>
    <w:rsid w:val="416A3C7F"/>
    <w:rsid w:val="416E3079"/>
    <w:rsid w:val="4174456F"/>
    <w:rsid w:val="41794D11"/>
    <w:rsid w:val="41801983"/>
    <w:rsid w:val="418735BB"/>
    <w:rsid w:val="418D2681"/>
    <w:rsid w:val="419875D1"/>
    <w:rsid w:val="41B12C79"/>
    <w:rsid w:val="41BA476F"/>
    <w:rsid w:val="41BD6B95"/>
    <w:rsid w:val="41C4233B"/>
    <w:rsid w:val="41C53AEA"/>
    <w:rsid w:val="41D460AD"/>
    <w:rsid w:val="41EF0C05"/>
    <w:rsid w:val="41F51012"/>
    <w:rsid w:val="42031406"/>
    <w:rsid w:val="4207418E"/>
    <w:rsid w:val="420B0885"/>
    <w:rsid w:val="420D116B"/>
    <w:rsid w:val="420D1C21"/>
    <w:rsid w:val="4214148A"/>
    <w:rsid w:val="421F0A57"/>
    <w:rsid w:val="423D12CE"/>
    <w:rsid w:val="423D7F8C"/>
    <w:rsid w:val="423E3A5C"/>
    <w:rsid w:val="424A70CC"/>
    <w:rsid w:val="42545156"/>
    <w:rsid w:val="42567487"/>
    <w:rsid w:val="4258743C"/>
    <w:rsid w:val="42590EA7"/>
    <w:rsid w:val="42640ED3"/>
    <w:rsid w:val="42643143"/>
    <w:rsid w:val="42821C24"/>
    <w:rsid w:val="428C0889"/>
    <w:rsid w:val="428E3AE2"/>
    <w:rsid w:val="42920CA7"/>
    <w:rsid w:val="429958DD"/>
    <w:rsid w:val="429A7DB6"/>
    <w:rsid w:val="42A11A1B"/>
    <w:rsid w:val="42A93F9A"/>
    <w:rsid w:val="42AA34BA"/>
    <w:rsid w:val="42CA195F"/>
    <w:rsid w:val="42D6610F"/>
    <w:rsid w:val="42F51A1A"/>
    <w:rsid w:val="42FA7929"/>
    <w:rsid w:val="430337A4"/>
    <w:rsid w:val="430B669E"/>
    <w:rsid w:val="430E4140"/>
    <w:rsid w:val="431615DA"/>
    <w:rsid w:val="431A038A"/>
    <w:rsid w:val="43344427"/>
    <w:rsid w:val="433D4E3C"/>
    <w:rsid w:val="4341395C"/>
    <w:rsid w:val="43446B39"/>
    <w:rsid w:val="4348253F"/>
    <w:rsid w:val="435E7BAA"/>
    <w:rsid w:val="43610A6A"/>
    <w:rsid w:val="43622694"/>
    <w:rsid w:val="436253A0"/>
    <w:rsid w:val="436628AC"/>
    <w:rsid w:val="436650C7"/>
    <w:rsid w:val="43676A93"/>
    <w:rsid w:val="437425A6"/>
    <w:rsid w:val="43761BD6"/>
    <w:rsid w:val="437B5F83"/>
    <w:rsid w:val="43847351"/>
    <w:rsid w:val="43891AAD"/>
    <w:rsid w:val="439134E0"/>
    <w:rsid w:val="43AC28D5"/>
    <w:rsid w:val="43B9326B"/>
    <w:rsid w:val="43BB61D9"/>
    <w:rsid w:val="43CA63AB"/>
    <w:rsid w:val="43D01BB4"/>
    <w:rsid w:val="43D30B32"/>
    <w:rsid w:val="43DA3166"/>
    <w:rsid w:val="43DD6FA2"/>
    <w:rsid w:val="43E62D48"/>
    <w:rsid w:val="43E939F0"/>
    <w:rsid w:val="43F10C64"/>
    <w:rsid w:val="43F57EF7"/>
    <w:rsid w:val="4401717E"/>
    <w:rsid w:val="44017A9C"/>
    <w:rsid w:val="4404066E"/>
    <w:rsid w:val="44043FA8"/>
    <w:rsid w:val="440F4CC4"/>
    <w:rsid w:val="441D0C21"/>
    <w:rsid w:val="44217862"/>
    <w:rsid w:val="44252EA8"/>
    <w:rsid w:val="44332C38"/>
    <w:rsid w:val="445625E6"/>
    <w:rsid w:val="445A1C24"/>
    <w:rsid w:val="446B0B49"/>
    <w:rsid w:val="44715FD1"/>
    <w:rsid w:val="44857BB6"/>
    <w:rsid w:val="44890DE4"/>
    <w:rsid w:val="44974F6E"/>
    <w:rsid w:val="449B04BA"/>
    <w:rsid w:val="44B92DEF"/>
    <w:rsid w:val="44C41383"/>
    <w:rsid w:val="44C47D16"/>
    <w:rsid w:val="44C929F6"/>
    <w:rsid w:val="44CC1A21"/>
    <w:rsid w:val="44CC6490"/>
    <w:rsid w:val="44E8094F"/>
    <w:rsid w:val="44EA1B1D"/>
    <w:rsid w:val="44EC58C6"/>
    <w:rsid w:val="44F46401"/>
    <w:rsid w:val="44F81CBA"/>
    <w:rsid w:val="45025621"/>
    <w:rsid w:val="45156ED4"/>
    <w:rsid w:val="451A10F5"/>
    <w:rsid w:val="452B410D"/>
    <w:rsid w:val="4541624F"/>
    <w:rsid w:val="45452B63"/>
    <w:rsid w:val="454E7166"/>
    <w:rsid w:val="45593E08"/>
    <w:rsid w:val="457108B8"/>
    <w:rsid w:val="45741C96"/>
    <w:rsid w:val="458A1B26"/>
    <w:rsid w:val="459A1936"/>
    <w:rsid w:val="45A9586D"/>
    <w:rsid w:val="45C9311D"/>
    <w:rsid w:val="45CC03CE"/>
    <w:rsid w:val="45CF5836"/>
    <w:rsid w:val="45D37E93"/>
    <w:rsid w:val="45E82471"/>
    <w:rsid w:val="45FC3448"/>
    <w:rsid w:val="46162B2B"/>
    <w:rsid w:val="4623119D"/>
    <w:rsid w:val="464043A3"/>
    <w:rsid w:val="464A44CD"/>
    <w:rsid w:val="464E07CA"/>
    <w:rsid w:val="46503630"/>
    <w:rsid w:val="46522DAF"/>
    <w:rsid w:val="465B0B2B"/>
    <w:rsid w:val="46633755"/>
    <w:rsid w:val="466376D0"/>
    <w:rsid w:val="46692973"/>
    <w:rsid w:val="466C5C76"/>
    <w:rsid w:val="467541D6"/>
    <w:rsid w:val="468735F6"/>
    <w:rsid w:val="46892B86"/>
    <w:rsid w:val="468D1E4B"/>
    <w:rsid w:val="4693158D"/>
    <w:rsid w:val="469C46D7"/>
    <w:rsid w:val="469D74A9"/>
    <w:rsid w:val="46A206CD"/>
    <w:rsid w:val="46A656EA"/>
    <w:rsid w:val="46A867F7"/>
    <w:rsid w:val="46AF20FA"/>
    <w:rsid w:val="46AF6A60"/>
    <w:rsid w:val="46B77A7F"/>
    <w:rsid w:val="46BD31B3"/>
    <w:rsid w:val="46D47D0E"/>
    <w:rsid w:val="46D85970"/>
    <w:rsid w:val="46F206C7"/>
    <w:rsid w:val="471460C7"/>
    <w:rsid w:val="47216CB0"/>
    <w:rsid w:val="47233864"/>
    <w:rsid w:val="47354761"/>
    <w:rsid w:val="47444D31"/>
    <w:rsid w:val="4746546A"/>
    <w:rsid w:val="47495DB0"/>
    <w:rsid w:val="474E59D8"/>
    <w:rsid w:val="47556407"/>
    <w:rsid w:val="475B0BBC"/>
    <w:rsid w:val="475D61AA"/>
    <w:rsid w:val="476677E6"/>
    <w:rsid w:val="477E2D4C"/>
    <w:rsid w:val="47843D80"/>
    <w:rsid w:val="47A16F3C"/>
    <w:rsid w:val="47B10030"/>
    <w:rsid w:val="47B624E7"/>
    <w:rsid w:val="47B86C07"/>
    <w:rsid w:val="47C7340A"/>
    <w:rsid w:val="47C91CAD"/>
    <w:rsid w:val="47DD4F83"/>
    <w:rsid w:val="47F61B08"/>
    <w:rsid w:val="47F95E28"/>
    <w:rsid w:val="47FE1F3F"/>
    <w:rsid w:val="47FF63FD"/>
    <w:rsid w:val="480B64EA"/>
    <w:rsid w:val="48191297"/>
    <w:rsid w:val="48293A1D"/>
    <w:rsid w:val="48402C1C"/>
    <w:rsid w:val="48424CB9"/>
    <w:rsid w:val="484A3238"/>
    <w:rsid w:val="48580838"/>
    <w:rsid w:val="485E2C20"/>
    <w:rsid w:val="48634487"/>
    <w:rsid w:val="48677586"/>
    <w:rsid w:val="487C4E6D"/>
    <w:rsid w:val="48855004"/>
    <w:rsid w:val="48881C49"/>
    <w:rsid w:val="48896131"/>
    <w:rsid w:val="488B0C73"/>
    <w:rsid w:val="48C36582"/>
    <w:rsid w:val="48D0674D"/>
    <w:rsid w:val="48D642DD"/>
    <w:rsid w:val="48DE0F74"/>
    <w:rsid w:val="48E4459E"/>
    <w:rsid w:val="48E8171D"/>
    <w:rsid w:val="48E96637"/>
    <w:rsid w:val="48EE0F0D"/>
    <w:rsid w:val="48F87C30"/>
    <w:rsid w:val="48FB3B86"/>
    <w:rsid w:val="49054694"/>
    <w:rsid w:val="49064795"/>
    <w:rsid w:val="49070FAD"/>
    <w:rsid w:val="49085715"/>
    <w:rsid w:val="491062F0"/>
    <w:rsid w:val="491848EA"/>
    <w:rsid w:val="49261DF9"/>
    <w:rsid w:val="49272271"/>
    <w:rsid w:val="49313F32"/>
    <w:rsid w:val="493A356E"/>
    <w:rsid w:val="49400864"/>
    <w:rsid w:val="494D6AA0"/>
    <w:rsid w:val="494F15CD"/>
    <w:rsid w:val="495122EF"/>
    <w:rsid w:val="49746CDB"/>
    <w:rsid w:val="497959AA"/>
    <w:rsid w:val="498E0B74"/>
    <w:rsid w:val="49966095"/>
    <w:rsid w:val="49A52F5E"/>
    <w:rsid w:val="49AA1F20"/>
    <w:rsid w:val="49B41F4D"/>
    <w:rsid w:val="49C46AC2"/>
    <w:rsid w:val="49CB6ABB"/>
    <w:rsid w:val="49CC10AE"/>
    <w:rsid w:val="49CD66C2"/>
    <w:rsid w:val="49D00454"/>
    <w:rsid w:val="49DB649D"/>
    <w:rsid w:val="49F75DD4"/>
    <w:rsid w:val="49F9433D"/>
    <w:rsid w:val="4A073E7C"/>
    <w:rsid w:val="4A093AD6"/>
    <w:rsid w:val="4A122D6A"/>
    <w:rsid w:val="4A237EEB"/>
    <w:rsid w:val="4A3966CF"/>
    <w:rsid w:val="4A3C26A8"/>
    <w:rsid w:val="4A3F7C6B"/>
    <w:rsid w:val="4A4019D0"/>
    <w:rsid w:val="4A4373DB"/>
    <w:rsid w:val="4A45010F"/>
    <w:rsid w:val="4A54199B"/>
    <w:rsid w:val="4A5F119C"/>
    <w:rsid w:val="4A645854"/>
    <w:rsid w:val="4A6576DE"/>
    <w:rsid w:val="4A6B3325"/>
    <w:rsid w:val="4A714234"/>
    <w:rsid w:val="4A7E0F96"/>
    <w:rsid w:val="4A875FDC"/>
    <w:rsid w:val="4A8D521E"/>
    <w:rsid w:val="4A943798"/>
    <w:rsid w:val="4A9A17DC"/>
    <w:rsid w:val="4AB052EF"/>
    <w:rsid w:val="4AB14B5A"/>
    <w:rsid w:val="4ABC630A"/>
    <w:rsid w:val="4AC90D72"/>
    <w:rsid w:val="4ACE5400"/>
    <w:rsid w:val="4AD63C91"/>
    <w:rsid w:val="4AD854DB"/>
    <w:rsid w:val="4ADC0440"/>
    <w:rsid w:val="4AE575F5"/>
    <w:rsid w:val="4AEA0A9D"/>
    <w:rsid w:val="4AEE7A78"/>
    <w:rsid w:val="4B0B554D"/>
    <w:rsid w:val="4B140911"/>
    <w:rsid w:val="4B3902C5"/>
    <w:rsid w:val="4B474AA1"/>
    <w:rsid w:val="4B5C2B84"/>
    <w:rsid w:val="4B631E7D"/>
    <w:rsid w:val="4B64506B"/>
    <w:rsid w:val="4B764B67"/>
    <w:rsid w:val="4B8E35F7"/>
    <w:rsid w:val="4B8F00AE"/>
    <w:rsid w:val="4B900BBF"/>
    <w:rsid w:val="4B940AEE"/>
    <w:rsid w:val="4B945747"/>
    <w:rsid w:val="4B9635CC"/>
    <w:rsid w:val="4BA20A31"/>
    <w:rsid w:val="4BA83339"/>
    <w:rsid w:val="4BA83FAE"/>
    <w:rsid w:val="4BA86EEC"/>
    <w:rsid w:val="4BB311C9"/>
    <w:rsid w:val="4BBF3BB1"/>
    <w:rsid w:val="4BC05462"/>
    <w:rsid w:val="4BC11E6B"/>
    <w:rsid w:val="4BC8594A"/>
    <w:rsid w:val="4BDB210E"/>
    <w:rsid w:val="4BEA50C4"/>
    <w:rsid w:val="4BF27794"/>
    <w:rsid w:val="4C0F346D"/>
    <w:rsid w:val="4C1B63EA"/>
    <w:rsid w:val="4C1B643B"/>
    <w:rsid w:val="4C1C5221"/>
    <w:rsid w:val="4C356225"/>
    <w:rsid w:val="4C3C04F9"/>
    <w:rsid w:val="4C42493E"/>
    <w:rsid w:val="4C42777F"/>
    <w:rsid w:val="4C7E7132"/>
    <w:rsid w:val="4C915E52"/>
    <w:rsid w:val="4C991D98"/>
    <w:rsid w:val="4C9B2AE4"/>
    <w:rsid w:val="4C9C583B"/>
    <w:rsid w:val="4CA47C20"/>
    <w:rsid w:val="4CA8700C"/>
    <w:rsid w:val="4CAC2AC9"/>
    <w:rsid w:val="4CDE382F"/>
    <w:rsid w:val="4CDE5BF2"/>
    <w:rsid w:val="4CE30D23"/>
    <w:rsid w:val="4CE56A12"/>
    <w:rsid w:val="4CEE5E82"/>
    <w:rsid w:val="4CF67120"/>
    <w:rsid w:val="4CFC30AF"/>
    <w:rsid w:val="4CFF525F"/>
    <w:rsid w:val="4D0953AB"/>
    <w:rsid w:val="4D1B2CE5"/>
    <w:rsid w:val="4D1D4C08"/>
    <w:rsid w:val="4D3D428E"/>
    <w:rsid w:val="4D4C286B"/>
    <w:rsid w:val="4D4E6DBC"/>
    <w:rsid w:val="4D6E49A3"/>
    <w:rsid w:val="4D834306"/>
    <w:rsid w:val="4D9672EE"/>
    <w:rsid w:val="4DAB63B4"/>
    <w:rsid w:val="4DAF199A"/>
    <w:rsid w:val="4DC46E97"/>
    <w:rsid w:val="4DD23C90"/>
    <w:rsid w:val="4DDD23AD"/>
    <w:rsid w:val="4DF15E88"/>
    <w:rsid w:val="4DF62A84"/>
    <w:rsid w:val="4E003403"/>
    <w:rsid w:val="4E0E3EC0"/>
    <w:rsid w:val="4E171D41"/>
    <w:rsid w:val="4E255155"/>
    <w:rsid w:val="4E256FC4"/>
    <w:rsid w:val="4E3D3F3B"/>
    <w:rsid w:val="4E474F04"/>
    <w:rsid w:val="4E616FAB"/>
    <w:rsid w:val="4E6C1D56"/>
    <w:rsid w:val="4E705B02"/>
    <w:rsid w:val="4E707AF8"/>
    <w:rsid w:val="4E831D9F"/>
    <w:rsid w:val="4E852899"/>
    <w:rsid w:val="4E99049E"/>
    <w:rsid w:val="4E9C00C1"/>
    <w:rsid w:val="4EA44E52"/>
    <w:rsid w:val="4EA94C14"/>
    <w:rsid w:val="4EBC4545"/>
    <w:rsid w:val="4EDA7D69"/>
    <w:rsid w:val="4EEF7B3B"/>
    <w:rsid w:val="4EFB40A1"/>
    <w:rsid w:val="4F071BA0"/>
    <w:rsid w:val="4F0773B5"/>
    <w:rsid w:val="4F18428A"/>
    <w:rsid w:val="4F252E82"/>
    <w:rsid w:val="4F35080B"/>
    <w:rsid w:val="4F3C043C"/>
    <w:rsid w:val="4F4B04A5"/>
    <w:rsid w:val="4F5621BC"/>
    <w:rsid w:val="4F5D071F"/>
    <w:rsid w:val="4F7047B9"/>
    <w:rsid w:val="4F7104FD"/>
    <w:rsid w:val="4F884352"/>
    <w:rsid w:val="4F8D4A24"/>
    <w:rsid w:val="4F9E0D00"/>
    <w:rsid w:val="4FA07D09"/>
    <w:rsid w:val="4FA26E89"/>
    <w:rsid w:val="4FAC56E8"/>
    <w:rsid w:val="4FB006C8"/>
    <w:rsid w:val="4FB200DC"/>
    <w:rsid w:val="4FB77AE4"/>
    <w:rsid w:val="4FBB6549"/>
    <w:rsid w:val="4FC33E03"/>
    <w:rsid w:val="4FC73660"/>
    <w:rsid w:val="4FCB421C"/>
    <w:rsid w:val="4FD33739"/>
    <w:rsid w:val="4FD67022"/>
    <w:rsid w:val="4FD957BA"/>
    <w:rsid w:val="4FE5194E"/>
    <w:rsid w:val="50004D39"/>
    <w:rsid w:val="500743EC"/>
    <w:rsid w:val="500F778B"/>
    <w:rsid w:val="5020757B"/>
    <w:rsid w:val="50267963"/>
    <w:rsid w:val="50295EF5"/>
    <w:rsid w:val="502A07B1"/>
    <w:rsid w:val="50572968"/>
    <w:rsid w:val="505F3BC9"/>
    <w:rsid w:val="506D3CBE"/>
    <w:rsid w:val="50796EEF"/>
    <w:rsid w:val="5087109B"/>
    <w:rsid w:val="509530E7"/>
    <w:rsid w:val="50A76689"/>
    <w:rsid w:val="50C804F0"/>
    <w:rsid w:val="50CC2EB3"/>
    <w:rsid w:val="50D866B4"/>
    <w:rsid w:val="50D93868"/>
    <w:rsid w:val="50E82899"/>
    <w:rsid w:val="50EF04BB"/>
    <w:rsid w:val="510209C4"/>
    <w:rsid w:val="51040266"/>
    <w:rsid w:val="510D0220"/>
    <w:rsid w:val="51220BA8"/>
    <w:rsid w:val="512F4FE4"/>
    <w:rsid w:val="51537266"/>
    <w:rsid w:val="515645AB"/>
    <w:rsid w:val="51580193"/>
    <w:rsid w:val="516320CB"/>
    <w:rsid w:val="517A73A1"/>
    <w:rsid w:val="5187633E"/>
    <w:rsid w:val="518D4B32"/>
    <w:rsid w:val="51934039"/>
    <w:rsid w:val="51954346"/>
    <w:rsid w:val="519736EC"/>
    <w:rsid w:val="519768C4"/>
    <w:rsid w:val="51A654BE"/>
    <w:rsid w:val="51B116E4"/>
    <w:rsid w:val="51B54C3A"/>
    <w:rsid w:val="51B77292"/>
    <w:rsid w:val="51C05EF4"/>
    <w:rsid w:val="51C128A9"/>
    <w:rsid w:val="51C20A9A"/>
    <w:rsid w:val="51CB25DF"/>
    <w:rsid w:val="51D06A5E"/>
    <w:rsid w:val="51E45EB8"/>
    <w:rsid w:val="51ED3374"/>
    <w:rsid w:val="51FD2273"/>
    <w:rsid w:val="520205C2"/>
    <w:rsid w:val="520E4F4F"/>
    <w:rsid w:val="52297E9B"/>
    <w:rsid w:val="52333CD3"/>
    <w:rsid w:val="52603510"/>
    <w:rsid w:val="5260449B"/>
    <w:rsid w:val="528163CA"/>
    <w:rsid w:val="528F670C"/>
    <w:rsid w:val="52981D21"/>
    <w:rsid w:val="529B6DF8"/>
    <w:rsid w:val="529C3659"/>
    <w:rsid w:val="529F47F5"/>
    <w:rsid w:val="52B822A6"/>
    <w:rsid w:val="52CD3CC9"/>
    <w:rsid w:val="52E07509"/>
    <w:rsid w:val="52E96F4D"/>
    <w:rsid w:val="52FE624D"/>
    <w:rsid w:val="52FE627C"/>
    <w:rsid w:val="53021DAD"/>
    <w:rsid w:val="531C5715"/>
    <w:rsid w:val="531D57BD"/>
    <w:rsid w:val="532D34A0"/>
    <w:rsid w:val="53321AAD"/>
    <w:rsid w:val="5337581A"/>
    <w:rsid w:val="533F4504"/>
    <w:rsid w:val="534A375E"/>
    <w:rsid w:val="534C29B4"/>
    <w:rsid w:val="534E1BFA"/>
    <w:rsid w:val="53502D27"/>
    <w:rsid w:val="53593C23"/>
    <w:rsid w:val="536341C4"/>
    <w:rsid w:val="536D4BB1"/>
    <w:rsid w:val="53854E16"/>
    <w:rsid w:val="53870A0B"/>
    <w:rsid w:val="5390660F"/>
    <w:rsid w:val="5398178C"/>
    <w:rsid w:val="539E01E7"/>
    <w:rsid w:val="53A859AC"/>
    <w:rsid w:val="53AE7D3F"/>
    <w:rsid w:val="53B13EC6"/>
    <w:rsid w:val="53BF6C50"/>
    <w:rsid w:val="53C279E4"/>
    <w:rsid w:val="53C64358"/>
    <w:rsid w:val="53C75A87"/>
    <w:rsid w:val="53C80AE0"/>
    <w:rsid w:val="53D763A8"/>
    <w:rsid w:val="53D92092"/>
    <w:rsid w:val="53F613B8"/>
    <w:rsid w:val="540024A7"/>
    <w:rsid w:val="541822B2"/>
    <w:rsid w:val="544436AD"/>
    <w:rsid w:val="54445D5C"/>
    <w:rsid w:val="54562876"/>
    <w:rsid w:val="545A1756"/>
    <w:rsid w:val="54646539"/>
    <w:rsid w:val="54704299"/>
    <w:rsid w:val="54742BE3"/>
    <w:rsid w:val="5474472C"/>
    <w:rsid w:val="548B39EB"/>
    <w:rsid w:val="54906E99"/>
    <w:rsid w:val="54921036"/>
    <w:rsid w:val="549E42CF"/>
    <w:rsid w:val="54A675E6"/>
    <w:rsid w:val="54B741A0"/>
    <w:rsid w:val="54D83F65"/>
    <w:rsid w:val="54D918C2"/>
    <w:rsid w:val="54E561FF"/>
    <w:rsid w:val="54EA31E4"/>
    <w:rsid w:val="54EC32C7"/>
    <w:rsid w:val="54ED4AFC"/>
    <w:rsid w:val="54EF0CA1"/>
    <w:rsid w:val="54EF7375"/>
    <w:rsid w:val="54F01986"/>
    <w:rsid w:val="54F55D94"/>
    <w:rsid w:val="55093F40"/>
    <w:rsid w:val="55102339"/>
    <w:rsid w:val="55161C88"/>
    <w:rsid w:val="55171CD1"/>
    <w:rsid w:val="551D3525"/>
    <w:rsid w:val="551E59CB"/>
    <w:rsid w:val="551F65FE"/>
    <w:rsid w:val="55290909"/>
    <w:rsid w:val="55382DE7"/>
    <w:rsid w:val="553D12B5"/>
    <w:rsid w:val="554164FC"/>
    <w:rsid w:val="555449B3"/>
    <w:rsid w:val="55563751"/>
    <w:rsid w:val="556232D9"/>
    <w:rsid w:val="557014FD"/>
    <w:rsid w:val="557459DB"/>
    <w:rsid w:val="55823EA7"/>
    <w:rsid w:val="55880F54"/>
    <w:rsid w:val="558E1D13"/>
    <w:rsid w:val="559F128E"/>
    <w:rsid w:val="55A443D1"/>
    <w:rsid w:val="55A606B9"/>
    <w:rsid w:val="55B23351"/>
    <w:rsid w:val="55BA2CFA"/>
    <w:rsid w:val="55BB1106"/>
    <w:rsid w:val="55C244AF"/>
    <w:rsid w:val="55C808FD"/>
    <w:rsid w:val="55EE0EA1"/>
    <w:rsid w:val="55F80934"/>
    <w:rsid w:val="5609338E"/>
    <w:rsid w:val="561071D3"/>
    <w:rsid w:val="562A63DE"/>
    <w:rsid w:val="56310404"/>
    <w:rsid w:val="56335408"/>
    <w:rsid w:val="56357722"/>
    <w:rsid w:val="56404D2B"/>
    <w:rsid w:val="564A0739"/>
    <w:rsid w:val="565147E0"/>
    <w:rsid w:val="56514FFA"/>
    <w:rsid w:val="56553E23"/>
    <w:rsid w:val="565D1C74"/>
    <w:rsid w:val="566A74DD"/>
    <w:rsid w:val="567042C9"/>
    <w:rsid w:val="56723D02"/>
    <w:rsid w:val="567C2685"/>
    <w:rsid w:val="56813917"/>
    <w:rsid w:val="56851FE2"/>
    <w:rsid w:val="568D76C9"/>
    <w:rsid w:val="56B3768B"/>
    <w:rsid w:val="56B64DDB"/>
    <w:rsid w:val="56B70C41"/>
    <w:rsid w:val="56D62133"/>
    <w:rsid w:val="56E74884"/>
    <w:rsid w:val="56F41CED"/>
    <w:rsid w:val="56F51192"/>
    <w:rsid w:val="56FD784C"/>
    <w:rsid w:val="570C1577"/>
    <w:rsid w:val="57130210"/>
    <w:rsid w:val="571522FA"/>
    <w:rsid w:val="571A1F1F"/>
    <w:rsid w:val="571B2684"/>
    <w:rsid w:val="571E7095"/>
    <w:rsid w:val="57294055"/>
    <w:rsid w:val="572A4CE0"/>
    <w:rsid w:val="57343265"/>
    <w:rsid w:val="573800DB"/>
    <w:rsid w:val="573B73B3"/>
    <w:rsid w:val="57411939"/>
    <w:rsid w:val="57415141"/>
    <w:rsid w:val="5743771A"/>
    <w:rsid w:val="57472D6F"/>
    <w:rsid w:val="574B4B52"/>
    <w:rsid w:val="574D2195"/>
    <w:rsid w:val="57530B1D"/>
    <w:rsid w:val="575402B3"/>
    <w:rsid w:val="575F2861"/>
    <w:rsid w:val="576F35F4"/>
    <w:rsid w:val="577A0E14"/>
    <w:rsid w:val="577A17D2"/>
    <w:rsid w:val="578455FA"/>
    <w:rsid w:val="578F7077"/>
    <w:rsid w:val="57930785"/>
    <w:rsid w:val="579959FB"/>
    <w:rsid w:val="579B3790"/>
    <w:rsid w:val="579E30C5"/>
    <w:rsid w:val="57AC5DAB"/>
    <w:rsid w:val="57BE6305"/>
    <w:rsid w:val="57C149AF"/>
    <w:rsid w:val="57C44904"/>
    <w:rsid w:val="57C61735"/>
    <w:rsid w:val="57D45013"/>
    <w:rsid w:val="57DC4305"/>
    <w:rsid w:val="57E82836"/>
    <w:rsid w:val="57FA72CB"/>
    <w:rsid w:val="580D7D94"/>
    <w:rsid w:val="58133468"/>
    <w:rsid w:val="581B031A"/>
    <w:rsid w:val="58253AC1"/>
    <w:rsid w:val="582C5805"/>
    <w:rsid w:val="582D616D"/>
    <w:rsid w:val="58341769"/>
    <w:rsid w:val="58403329"/>
    <w:rsid w:val="5840719E"/>
    <w:rsid w:val="58414518"/>
    <w:rsid w:val="584C5D42"/>
    <w:rsid w:val="586A10AA"/>
    <w:rsid w:val="587A7368"/>
    <w:rsid w:val="587E5955"/>
    <w:rsid w:val="58843A12"/>
    <w:rsid w:val="5884569C"/>
    <w:rsid w:val="58875341"/>
    <w:rsid w:val="58A3272E"/>
    <w:rsid w:val="58BF2978"/>
    <w:rsid w:val="58C3752C"/>
    <w:rsid w:val="58C91C75"/>
    <w:rsid w:val="58C960BA"/>
    <w:rsid w:val="58CB15C6"/>
    <w:rsid w:val="58CD3CC9"/>
    <w:rsid w:val="58CE0681"/>
    <w:rsid w:val="58DE3BB8"/>
    <w:rsid w:val="58E97399"/>
    <w:rsid w:val="590322E6"/>
    <w:rsid w:val="590A0C00"/>
    <w:rsid w:val="590C246B"/>
    <w:rsid w:val="590D0795"/>
    <w:rsid w:val="592D39F1"/>
    <w:rsid w:val="59393961"/>
    <w:rsid w:val="59555F47"/>
    <w:rsid w:val="595A5A2A"/>
    <w:rsid w:val="595C41E0"/>
    <w:rsid w:val="59661F88"/>
    <w:rsid w:val="59715302"/>
    <w:rsid w:val="597C7962"/>
    <w:rsid w:val="599F1CCA"/>
    <w:rsid w:val="59C96FC9"/>
    <w:rsid w:val="59CD0B8F"/>
    <w:rsid w:val="59D27A08"/>
    <w:rsid w:val="59D96543"/>
    <w:rsid w:val="59E01EEF"/>
    <w:rsid w:val="59E176D2"/>
    <w:rsid w:val="59F416A6"/>
    <w:rsid w:val="59FB6990"/>
    <w:rsid w:val="59FE34FC"/>
    <w:rsid w:val="5A076F77"/>
    <w:rsid w:val="5A081098"/>
    <w:rsid w:val="5A110743"/>
    <w:rsid w:val="5A13257D"/>
    <w:rsid w:val="5A213D1B"/>
    <w:rsid w:val="5A2B10BE"/>
    <w:rsid w:val="5A3A7442"/>
    <w:rsid w:val="5A3C4033"/>
    <w:rsid w:val="5A510F0A"/>
    <w:rsid w:val="5A552A5A"/>
    <w:rsid w:val="5A595D86"/>
    <w:rsid w:val="5A5E3CDC"/>
    <w:rsid w:val="5A693A3C"/>
    <w:rsid w:val="5A946540"/>
    <w:rsid w:val="5AA23211"/>
    <w:rsid w:val="5AA547A6"/>
    <w:rsid w:val="5AA6736E"/>
    <w:rsid w:val="5ABE75B1"/>
    <w:rsid w:val="5AC26926"/>
    <w:rsid w:val="5ACA51AD"/>
    <w:rsid w:val="5AD02B0C"/>
    <w:rsid w:val="5AD366D4"/>
    <w:rsid w:val="5ADA0847"/>
    <w:rsid w:val="5ADA4C26"/>
    <w:rsid w:val="5ADE25E1"/>
    <w:rsid w:val="5AE97F69"/>
    <w:rsid w:val="5AF31347"/>
    <w:rsid w:val="5AF67706"/>
    <w:rsid w:val="5AF81E70"/>
    <w:rsid w:val="5B035C04"/>
    <w:rsid w:val="5B06100D"/>
    <w:rsid w:val="5B07416C"/>
    <w:rsid w:val="5B0E0272"/>
    <w:rsid w:val="5B0E0F39"/>
    <w:rsid w:val="5B153FBE"/>
    <w:rsid w:val="5B2A00ED"/>
    <w:rsid w:val="5B436EB7"/>
    <w:rsid w:val="5B531A2E"/>
    <w:rsid w:val="5B583810"/>
    <w:rsid w:val="5B5902AA"/>
    <w:rsid w:val="5B5B2881"/>
    <w:rsid w:val="5B821156"/>
    <w:rsid w:val="5B8B5A6D"/>
    <w:rsid w:val="5B8F0B22"/>
    <w:rsid w:val="5B956958"/>
    <w:rsid w:val="5B9A3671"/>
    <w:rsid w:val="5B9A64A4"/>
    <w:rsid w:val="5B9D1323"/>
    <w:rsid w:val="5BA348EE"/>
    <w:rsid w:val="5BA60A15"/>
    <w:rsid w:val="5BA619BD"/>
    <w:rsid w:val="5BB00ED0"/>
    <w:rsid w:val="5BB82A51"/>
    <w:rsid w:val="5BBB0975"/>
    <w:rsid w:val="5BBC1851"/>
    <w:rsid w:val="5BC00D23"/>
    <w:rsid w:val="5BC078A4"/>
    <w:rsid w:val="5BC702EB"/>
    <w:rsid w:val="5BC72BF6"/>
    <w:rsid w:val="5BCB675C"/>
    <w:rsid w:val="5BD155CC"/>
    <w:rsid w:val="5BEF63A7"/>
    <w:rsid w:val="5BFA1220"/>
    <w:rsid w:val="5BFF396A"/>
    <w:rsid w:val="5C0E0BCF"/>
    <w:rsid w:val="5C256CE6"/>
    <w:rsid w:val="5C2D4376"/>
    <w:rsid w:val="5C327CA7"/>
    <w:rsid w:val="5C3A6923"/>
    <w:rsid w:val="5C4478F0"/>
    <w:rsid w:val="5C6028CC"/>
    <w:rsid w:val="5C7D6FDE"/>
    <w:rsid w:val="5C83540D"/>
    <w:rsid w:val="5C894831"/>
    <w:rsid w:val="5C8A24DA"/>
    <w:rsid w:val="5C997886"/>
    <w:rsid w:val="5C9B3A7A"/>
    <w:rsid w:val="5CAC1556"/>
    <w:rsid w:val="5CAD24AC"/>
    <w:rsid w:val="5CAE43A0"/>
    <w:rsid w:val="5CB4663B"/>
    <w:rsid w:val="5CB97A02"/>
    <w:rsid w:val="5CBD6E79"/>
    <w:rsid w:val="5CC8673B"/>
    <w:rsid w:val="5CD92CDA"/>
    <w:rsid w:val="5CE318FC"/>
    <w:rsid w:val="5CFE60C4"/>
    <w:rsid w:val="5D1151CD"/>
    <w:rsid w:val="5D147575"/>
    <w:rsid w:val="5D1D35AD"/>
    <w:rsid w:val="5D2066FF"/>
    <w:rsid w:val="5D2E11F9"/>
    <w:rsid w:val="5D362437"/>
    <w:rsid w:val="5D3834BE"/>
    <w:rsid w:val="5D454B66"/>
    <w:rsid w:val="5D612AA9"/>
    <w:rsid w:val="5D6D1EB2"/>
    <w:rsid w:val="5D7513B6"/>
    <w:rsid w:val="5D8A7CB5"/>
    <w:rsid w:val="5D913DDE"/>
    <w:rsid w:val="5DAE2C28"/>
    <w:rsid w:val="5DB32E62"/>
    <w:rsid w:val="5DBD44FC"/>
    <w:rsid w:val="5DC31C3F"/>
    <w:rsid w:val="5DC754D3"/>
    <w:rsid w:val="5DC969D8"/>
    <w:rsid w:val="5DDF5416"/>
    <w:rsid w:val="5DE4548D"/>
    <w:rsid w:val="5DE5267A"/>
    <w:rsid w:val="5DE76466"/>
    <w:rsid w:val="5DE8297F"/>
    <w:rsid w:val="5DE918B1"/>
    <w:rsid w:val="5E0213E9"/>
    <w:rsid w:val="5E0D270F"/>
    <w:rsid w:val="5E135E7E"/>
    <w:rsid w:val="5E1C2998"/>
    <w:rsid w:val="5E2A3B75"/>
    <w:rsid w:val="5E303105"/>
    <w:rsid w:val="5E352AAD"/>
    <w:rsid w:val="5E3A0AE9"/>
    <w:rsid w:val="5E4502E7"/>
    <w:rsid w:val="5E580436"/>
    <w:rsid w:val="5E5B73C8"/>
    <w:rsid w:val="5E615B31"/>
    <w:rsid w:val="5E870807"/>
    <w:rsid w:val="5E892654"/>
    <w:rsid w:val="5E8C544D"/>
    <w:rsid w:val="5E8D32CB"/>
    <w:rsid w:val="5E904630"/>
    <w:rsid w:val="5E907397"/>
    <w:rsid w:val="5E914592"/>
    <w:rsid w:val="5E93101F"/>
    <w:rsid w:val="5E961C09"/>
    <w:rsid w:val="5EB62EBD"/>
    <w:rsid w:val="5EC4155F"/>
    <w:rsid w:val="5EC66297"/>
    <w:rsid w:val="5ED27E58"/>
    <w:rsid w:val="5ED3461A"/>
    <w:rsid w:val="5ED942D3"/>
    <w:rsid w:val="5EE271B4"/>
    <w:rsid w:val="5EE52BEF"/>
    <w:rsid w:val="5F01391B"/>
    <w:rsid w:val="5F0530B2"/>
    <w:rsid w:val="5F054851"/>
    <w:rsid w:val="5F1C623E"/>
    <w:rsid w:val="5F1F6AB8"/>
    <w:rsid w:val="5F2A0D12"/>
    <w:rsid w:val="5F3508F5"/>
    <w:rsid w:val="5F6A66DF"/>
    <w:rsid w:val="5F862A77"/>
    <w:rsid w:val="5F921D57"/>
    <w:rsid w:val="5F947FC3"/>
    <w:rsid w:val="5F991E5C"/>
    <w:rsid w:val="5FA90491"/>
    <w:rsid w:val="5FA97509"/>
    <w:rsid w:val="5FAC588E"/>
    <w:rsid w:val="5FB1244C"/>
    <w:rsid w:val="5FB63AD3"/>
    <w:rsid w:val="5FBB38A7"/>
    <w:rsid w:val="5FC755CD"/>
    <w:rsid w:val="5FCB199E"/>
    <w:rsid w:val="5FD56BFB"/>
    <w:rsid w:val="5FE766A1"/>
    <w:rsid w:val="5FEA0D83"/>
    <w:rsid w:val="5FFF5514"/>
    <w:rsid w:val="601244F9"/>
    <w:rsid w:val="601B5256"/>
    <w:rsid w:val="602422BA"/>
    <w:rsid w:val="60284809"/>
    <w:rsid w:val="603A7D85"/>
    <w:rsid w:val="604162B3"/>
    <w:rsid w:val="60547D1B"/>
    <w:rsid w:val="60602080"/>
    <w:rsid w:val="60680200"/>
    <w:rsid w:val="60775B21"/>
    <w:rsid w:val="608A07CB"/>
    <w:rsid w:val="60905C8D"/>
    <w:rsid w:val="60984709"/>
    <w:rsid w:val="609D7E58"/>
    <w:rsid w:val="60CB70AB"/>
    <w:rsid w:val="60DE215B"/>
    <w:rsid w:val="60E37509"/>
    <w:rsid w:val="60F43ECD"/>
    <w:rsid w:val="60FD7C4D"/>
    <w:rsid w:val="610919C8"/>
    <w:rsid w:val="612010A5"/>
    <w:rsid w:val="61377156"/>
    <w:rsid w:val="614718F0"/>
    <w:rsid w:val="614A667A"/>
    <w:rsid w:val="61510168"/>
    <w:rsid w:val="61541015"/>
    <w:rsid w:val="616534A3"/>
    <w:rsid w:val="616E35AE"/>
    <w:rsid w:val="617278F2"/>
    <w:rsid w:val="617B57C6"/>
    <w:rsid w:val="6181703D"/>
    <w:rsid w:val="61880E12"/>
    <w:rsid w:val="61911C4F"/>
    <w:rsid w:val="619E2BB5"/>
    <w:rsid w:val="619F3023"/>
    <w:rsid w:val="61A03746"/>
    <w:rsid w:val="61A74BF6"/>
    <w:rsid w:val="61A97F24"/>
    <w:rsid w:val="61AD07F3"/>
    <w:rsid w:val="61AD2E52"/>
    <w:rsid w:val="61B5595B"/>
    <w:rsid w:val="61B85319"/>
    <w:rsid w:val="61BA367F"/>
    <w:rsid w:val="61BB1C86"/>
    <w:rsid w:val="61CF49B4"/>
    <w:rsid w:val="61D95443"/>
    <w:rsid w:val="61EF7ADA"/>
    <w:rsid w:val="62000F7A"/>
    <w:rsid w:val="62064AA0"/>
    <w:rsid w:val="621A2780"/>
    <w:rsid w:val="62251D21"/>
    <w:rsid w:val="62283686"/>
    <w:rsid w:val="622D55A5"/>
    <w:rsid w:val="62387053"/>
    <w:rsid w:val="62410333"/>
    <w:rsid w:val="624E31AB"/>
    <w:rsid w:val="62505E18"/>
    <w:rsid w:val="625A449C"/>
    <w:rsid w:val="62635CBE"/>
    <w:rsid w:val="62773F63"/>
    <w:rsid w:val="628C7584"/>
    <w:rsid w:val="62A5504D"/>
    <w:rsid w:val="62A55FAD"/>
    <w:rsid w:val="62A97A87"/>
    <w:rsid w:val="62AA00D6"/>
    <w:rsid w:val="62B413AD"/>
    <w:rsid w:val="62BD57A5"/>
    <w:rsid w:val="62C90258"/>
    <w:rsid w:val="62D07E2A"/>
    <w:rsid w:val="62D1553B"/>
    <w:rsid w:val="62D86FC3"/>
    <w:rsid w:val="62DA1BD8"/>
    <w:rsid w:val="62DE1B93"/>
    <w:rsid w:val="62EF6D5F"/>
    <w:rsid w:val="630D5B8E"/>
    <w:rsid w:val="631E7072"/>
    <w:rsid w:val="632452EE"/>
    <w:rsid w:val="63302ED2"/>
    <w:rsid w:val="63477104"/>
    <w:rsid w:val="63493E6D"/>
    <w:rsid w:val="63495B99"/>
    <w:rsid w:val="6351074C"/>
    <w:rsid w:val="63515EF5"/>
    <w:rsid w:val="636F7C6E"/>
    <w:rsid w:val="63770366"/>
    <w:rsid w:val="637F229C"/>
    <w:rsid w:val="63817018"/>
    <w:rsid w:val="638E33F2"/>
    <w:rsid w:val="63962007"/>
    <w:rsid w:val="63995C1D"/>
    <w:rsid w:val="639E0AE1"/>
    <w:rsid w:val="63A93486"/>
    <w:rsid w:val="63B35575"/>
    <w:rsid w:val="63BE3789"/>
    <w:rsid w:val="63C64C00"/>
    <w:rsid w:val="63CA19BB"/>
    <w:rsid w:val="63F16647"/>
    <w:rsid w:val="64063330"/>
    <w:rsid w:val="64102B06"/>
    <w:rsid w:val="641030ED"/>
    <w:rsid w:val="64155A27"/>
    <w:rsid w:val="642126C1"/>
    <w:rsid w:val="642B11E4"/>
    <w:rsid w:val="64452621"/>
    <w:rsid w:val="64513751"/>
    <w:rsid w:val="647409A9"/>
    <w:rsid w:val="6478679C"/>
    <w:rsid w:val="647A7436"/>
    <w:rsid w:val="647E356C"/>
    <w:rsid w:val="648F00EE"/>
    <w:rsid w:val="64AC1602"/>
    <w:rsid w:val="64C55909"/>
    <w:rsid w:val="64CA6B9D"/>
    <w:rsid w:val="64CF084A"/>
    <w:rsid w:val="64D826BB"/>
    <w:rsid w:val="64DF5C74"/>
    <w:rsid w:val="64E222BC"/>
    <w:rsid w:val="650B7FA3"/>
    <w:rsid w:val="651204A3"/>
    <w:rsid w:val="65270950"/>
    <w:rsid w:val="65275FCF"/>
    <w:rsid w:val="652A2A9A"/>
    <w:rsid w:val="652A358B"/>
    <w:rsid w:val="652A70F9"/>
    <w:rsid w:val="652E5428"/>
    <w:rsid w:val="6533192D"/>
    <w:rsid w:val="654650AA"/>
    <w:rsid w:val="655422C9"/>
    <w:rsid w:val="656F7F6E"/>
    <w:rsid w:val="65707EC9"/>
    <w:rsid w:val="658D3254"/>
    <w:rsid w:val="659D035D"/>
    <w:rsid w:val="65A34BC7"/>
    <w:rsid w:val="65A948F4"/>
    <w:rsid w:val="65AE5D0D"/>
    <w:rsid w:val="65B72A27"/>
    <w:rsid w:val="65BE7D61"/>
    <w:rsid w:val="65CB482D"/>
    <w:rsid w:val="65CD2450"/>
    <w:rsid w:val="65D4535F"/>
    <w:rsid w:val="65DC0D30"/>
    <w:rsid w:val="65F95EEB"/>
    <w:rsid w:val="65FF529A"/>
    <w:rsid w:val="660F218D"/>
    <w:rsid w:val="66187C21"/>
    <w:rsid w:val="661D611C"/>
    <w:rsid w:val="661F5365"/>
    <w:rsid w:val="66225FBA"/>
    <w:rsid w:val="662C3479"/>
    <w:rsid w:val="6655366D"/>
    <w:rsid w:val="66566AFB"/>
    <w:rsid w:val="665B2DD3"/>
    <w:rsid w:val="66632992"/>
    <w:rsid w:val="66764233"/>
    <w:rsid w:val="667D52ED"/>
    <w:rsid w:val="667E1CB1"/>
    <w:rsid w:val="66860928"/>
    <w:rsid w:val="668E2019"/>
    <w:rsid w:val="66A33F3C"/>
    <w:rsid w:val="66BC3EE4"/>
    <w:rsid w:val="66C6079F"/>
    <w:rsid w:val="66E316A9"/>
    <w:rsid w:val="66FB05ED"/>
    <w:rsid w:val="67000C34"/>
    <w:rsid w:val="670978B5"/>
    <w:rsid w:val="67115D68"/>
    <w:rsid w:val="671E5047"/>
    <w:rsid w:val="671F4E0C"/>
    <w:rsid w:val="67277D07"/>
    <w:rsid w:val="67382AAA"/>
    <w:rsid w:val="673C7362"/>
    <w:rsid w:val="673D07AC"/>
    <w:rsid w:val="67461B97"/>
    <w:rsid w:val="674D59E1"/>
    <w:rsid w:val="674F313A"/>
    <w:rsid w:val="67505BC8"/>
    <w:rsid w:val="675F59C4"/>
    <w:rsid w:val="676F1029"/>
    <w:rsid w:val="67721E1D"/>
    <w:rsid w:val="679278E0"/>
    <w:rsid w:val="67955953"/>
    <w:rsid w:val="67967364"/>
    <w:rsid w:val="6799239E"/>
    <w:rsid w:val="679B2CAE"/>
    <w:rsid w:val="679C14DB"/>
    <w:rsid w:val="67AC2980"/>
    <w:rsid w:val="67AC4EFD"/>
    <w:rsid w:val="67B22738"/>
    <w:rsid w:val="67B95E8A"/>
    <w:rsid w:val="67C003E2"/>
    <w:rsid w:val="67C5161D"/>
    <w:rsid w:val="67C60341"/>
    <w:rsid w:val="67C805DA"/>
    <w:rsid w:val="67D902A6"/>
    <w:rsid w:val="67EC01D3"/>
    <w:rsid w:val="67ED7DD1"/>
    <w:rsid w:val="6808247B"/>
    <w:rsid w:val="681D6562"/>
    <w:rsid w:val="68213016"/>
    <w:rsid w:val="682258DA"/>
    <w:rsid w:val="682A4AD3"/>
    <w:rsid w:val="683365C5"/>
    <w:rsid w:val="68433EB1"/>
    <w:rsid w:val="68446666"/>
    <w:rsid w:val="68464884"/>
    <w:rsid w:val="684A524C"/>
    <w:rsid w:val="68511E10"/>
    <w:rsid w:val="6858087B"/>
    <w:rsid w:val="68691DAC"/>
    <w:rsid w:val="686C3C05"/>
    <w:rsid w:val="687E654A"/>
    <w:rsid w:val="6886249F"/>
    <w:rsid w:val="68875BD3"/>
    <w:rsid w:val="68BC6ADC"/>
    <w:rsid w:val="68C93BED"/>
    <w:rsid w:val="68D375DE"/>
    <w:rsid w:val="68D46897"/>
    <w:rsid w:val="68D932FF"/>
    <w:rsid w:val="68E03E46"/>
    <w:rsid w:val="68FE3884"/>
    <w:rsid w:val="690E5542"/>
    <w:rsid w:val="691657DD"/>
    <w:rsid w:val="691B79D6"/>
    <w:rsid w:val="692A360E"/>
    <w:rsid w:val="692A6079"/>
    <w:rsid w:val="69366A74"/>
    <w:rsid w:val="69383265"/>
    <w:rsid w:val="6942396F"/>
    <w:rsid w:val="69436ADC"/>
    <w:rsid w:val="69452C91"/>
    <w:rsid w:val="694673DC"/>
    <w:rsid w:val="695B264F"/>
    <w:rsid w:val="695F47B7"/>
    <w:rsid w:val="696A79D0"/>
    <w:rsid w:val="697C492B"/>
    <w:rsid w:val="697D6AD6"/>
    <w:rsid w:val="699F7A82"/>
    <w:rsid w:val="69A61BC2"/>
    <w:rsid w:val="69AC2E40"/>
    <w:rsid w:val="69AF45C7"/>
    <w:rsid w:val="69CC0120"/>
    <w:rsid w:val="69CC72EF"/>
    <w:rsid w:val="69D02BEC"/>
    <w:rsid w:val="69F3051F"/>
    <w:rsid w:val="6A000A0F"/>
    <w:rsid w:val="6A003A2D"/>
    <w:rsid w:val="6A096B51"/>
    <w:rsid w:val="6A1D301A"/>
    <w:rsid w:val="6A252705"/>
    <w:rsid w:val="6A2E0547"/>
    <w:rsid w:val="6A3E6C59"/>
    <w:rsid w:val="6A5C2491"/>
    <w:rsid w:val="6A6931C0"/>
    <w:rsid w:val="6A693C2A"/>
    <w:rsid w:val="6A735532"/>
    <w:rsid w:val="6A791C2B"/>
    <w:rsid w:val="6A8D1C6C"/>
    <w:rsid w:val="6A8F1789"/>
    <w:rsid w:val="6A9019E0"/>
    <w:rsid w:val="6AA20F8B"/>
    <w:rsid w:val="6AC17EAC"/>
    <w:rsid w:val="6ACD3CB6"/>
    <w:rsid w:val="6AE92934"/>
    <w:rsid w:val="6AEC19ED"/>
    <w:rsid w:val="6AF3209F"/>
    <w:rsid w:val="6B137199"/>
    <w:rsid w:val="6B2B0FD3"/>
    <w:rsid w:val="6B2E0F6B"/>
    <w:rsid w:val="6B337632"/>
    <w:rsid w:val="6B490F7D"/>
    <w:rsid w:val="6B4E585D"/>
    <w:rsid w:val="6B507812"/>
    <w:rsid w:val="6B5C14D5"/>
    <w:rsid w:val="6B686A7F"/>
    <w:rsid w:val="6B6C214C"/>
    <w:rsid w:val="6B863220"/>
    <w:rsid w:val="6B8F7C3F"/>
    <w:rsid w:val="6B9324E2"/>
    <w:rsid w:val="6B954022"/>
    <w:rsid w:val="6B975E14"/>
    <w:rsid w:val="6B99150A"/>
    <w:rsid w:val="6BA57165"/>
    <w:rsid w:val="6BAC7057"/>
    <w:rsid w:val="6BB86B5B"/>
    <w:rsid w:val="6BBF5D6F"/>
    <w:rsid w:val="6BC35B51"/>
    <w:rsid w:val="6BC63C62"/>
    <w:rsid w:val="6BDC499E"/>
    <w:rsid w:val="6BEE21F1"/>
    <w:rsid w:val="6BEF2B74"/>
    <w:rsid w:val="6BF25957"/>
    <w:rsid w:val="6BF40A31"/>
    <w:rsid w:val="6BF71528"/>
    <w:rsid w:val="6C037E81"/>
    <w:rsid w:val="6C0A20B6"/>
    <w:rsid w:val="6C0C2CE9"/>
    <w:rsid w:val="6C2004D7"/>
    <w:rsid w:val="6C210EA6"/>
    <w:rsid w:val="6C234684"/>
    <w:rsid w:val="6C3C1386"/>
    <w:rsid w:val="6C4C3E53"/>
    <w:rsid w:val="6C536F3D"/>
    <w:rsid w:val="6C56279C"/>
    <w:rsid w:val="6C6E4D35"/>
    <w:rsid w:val="6C780A42"/>
    <w:rsid w:val="6C8A7F29"/>
    <w:rsid w:val="6C9808F8"/>
    <w:rsid w:val="6C9936B6"/>
    <w:rsid w:val="6CA06AD0"/>
    <w:rsid w:val="6CA32F84"/>
    <w:rsid w:val="6CB5068C"/>
    <w:rsid w:val="6CC54D5D"/>
    <w:rsid w:val="6CCA6F91"/>
    <w:rsid w:val="6CCC0CCD"/>
    <w:rsid w:val="6CDB661B"/>
    <w:rsid w:val="6CDC3A7C"/>
    <w:rsid w:val="6CE728CC"/>
    <w:rsid w:val="6D1424C7"/>
    <w:rsid w:val="6D1B64CC"/>
    <w:rsid w:val="6D2D4978"/>
    <w:rsid w:val="6D3020EC"/>
    <w:rsid w:val="6D3557F8"/>
    <w:rsid w:val="6D35707B"/>
    <w:rsid w:val="6D4A6D7B"/>
    <w:rsid w:val="6D541B9C"/>
    <w:rsid w:val="6D5738D7"/>
    <w:rsid w:val="6D5E603F"/>
    <w:rsid w:val="6D76142A"/>
    <w:rsid w:val="6D7B3575"/>
    <w:rsid w:val="6D8B39AC"/>
    <w:rsid w:val="6D937E4D"/>
    <w:rsid w:val="6DAB4B37"/>
    <w:rsid w:val="6DBB7466"/>
    <w:rsid w:val="6DC00AAF"/>
    <w:rsid w:val="6DC33963"/>
    <w:rsid w:val="6DC34B0D"/>
    <w:rsid w:val="6DD206F3"/>
    <w:rsid w:val="6DD23A6E"/>
    <w:rsid w:val="6DD27EFC"/>
    <w:rsid w:val="6DD46D29"/>
    <w:rsid w:val="6DF8318F"/>
    <w:rsid w:val="6E014DAF"/>
    <w:rsid w:val="6E1160F5"/>
    <w:rsid w:val="6E1174BB"/>
    <w:rsid w:val="6E2D7668"/>
    <w:rsid w:val="6E372399"/>
    <w:rsid w:val="6E4279C2"/>
    <w:rsid w:val="6E542847"/>
    <w:rsid w:val="6E5E2079"/>
    <w:rsid w:val="6EA63D23"/>
    <w:rsid w:val="6EAE6548"/>
    <w:rsid w:val="6EBE0BD6"/>
    <w:rsid w:val="6EC33A41"/>
    <w:rsid w:val="6EC64E10"/>
    <w:rsid w:val="6EC74177"/>
    <w:rsid w:val="6ED56FD0"/>
    <w:rsid w:val="6EE16B96"/>
    <w:rsid w:val="6EE54A91"/>
    <w:rsid w:val="6EEE6E94"/>
    <w:rsid w:val="6F043994"/>
    <w:rsid w:val="6F0D71EA"/>
    <w:rsid w:val="6F0E58DA"/>
    <w:rsid w:val="6F134811"/>
    <w:rsid w:val="6F3710F6"/>
    <w:rsid w:val="6F3B1990"/>
    <w:rsid w:val="6F416FBF"/>
    <w:rsid w:val="6F442704"/>
    <w:rsid w:val="6F463986"/>
    <w:rsid w:val="6F580C06"/>
    <w:rsid w:val="6F5B7629"/>
    <w:rsid w:val="6F6546A7"/>
    <w:rsid w:val="6F794CC3"/>
    <w:rsid w:val="6F8E65CF"/>
    <w:rsid w:val="6F906377"/>
    <w:rsid w:val="6F912751"/>
    <w:rsid w:val="6F930B68"/>
    <w:rsid w:val="6FA25CB1"/>
    <w:rsid w:val="6FAC3056"/>
    <w:rsid w:val="6FB61A82"/>
    <w:rsid w:val="6FBE141B"/>
    <w:rsid w:val="6FBE3F47"/>
    <w:rsid w:val="6FC437F4"/>
    <w:rsid w:val="6FCB4F31"/>
    <w:rsid w:val="6FCD60A0"/>
    <w:rsid w:val="6FCF7214"/>
    <w:rsid w:val="6FD462FC"/>
    <w:rsid w:val="6FD757C5"/>
    <w:rsid w:val="6FE10F4C"/>
    <w:rsid w:val="6FE75486"/>
    <w:rsid w:val="6FEC35B6"/>
    <w:rsid w:val="6FED351F"/>
    <w:rsid w:val="6FF3215E"/>
    <w:rsid w:val="6FF60AE0"/>
    <w:rsid w:val="6FF73E17"/>
    <w:rsid w:val="6FF97576"/>
    <w:rsid w:val="700241DA"/>
    <w:rsid w:val="700D18ED"/>
    <w:rsid w:val="70154EE1"/>
    <w:rsid w:val="7020035D"/>
    <w:rsid w:val="704361D1"/>
    <w:rsid w:val="7048101E"/>
    <w:rsid w:val="70520D22"/>
    <w:rsid w:val="705D62B9"/>
    <w:rsid w:val="705F009D"/>
    <w:rsid w:val="707A3B4E"/>
    <w:rsid w:val="708849E4"/>
    <w:rsid w:val="709550B6"/>
    <w:rsid w:val="70A324C8"/>
    <w:rsid w:val="70C31F38"/>
    <w:rsid w:val="70C77BC0"/>
    <w:rsid w:val="70CB159A"/>
    <w:rsid w:val="70CC3740"/>
    <w:rsid w:val="70CE63B5"/>
    <w:rsid w:val="70EA46CD"/>
    <w:rsid w:val="710B0841"/>
    <w:rsid w:val="710B5034"/>
    <w:rsid w:val="710D14A6"/>
    <w:rsid w:val="7122284B"/>
    <w:rsid w:val="71320167"/>
    <w:rsid w:val="71390752"/>
    <w:rsid w:val="71396751"/>
    <w:rsid w:val="71426803"/>
    <w:rsid w:val="714A4CA6"/>
    <w:rsid w:val="716367CF"/>
    <w:rsid w:val="71642BF4"/>
    <w:rsid w:val="71727889"/>
    <w:rsid w:val="71793480"/>
    <w:rsid w:val="719A66EF"/>
    <w:rsid w:val="71A807B7"/>
    <w:rsid w:val="71AA6939"/>
    <w:rsid w:val="71AB0218"/>
    <w:rsid w:val="71BC7A2A"/>
    <w:rsid w:val="71C64CDE"/>
    <w:rsid w:val="71DA0075"/>
    <w:rsid w:val="71DD5935"/>
    <w:rsid w:val="71E914EE"/>
    <w:rsid w:val="71EA37D0"/>
    <w:rsid w:val="71EB6B0F"/>
    <w:rsid w:val="71EF3AAE"/>
    <w:rsid w:val="71EF6FC8"/>
    <w:rsid w:val="720A0B1B"/>
    <w:rsid w:val="7210633B"/>
    <w:rsid w:val="721211F0"/>
    <w:rsid w:val="72183D1F"/>
    <w:rsid w:val="7219291E"/>
    <w:rsid w:val="72196129"/>
    <w:rsid w:val="72201404"/>
    <w:rsid w:val="723B0429"/>
    <w:rsid w:val="724E5E0B"/>
    <w:rsid w:val="725C5D19"/>
    <w:rsid w:val="72610300"/>
    <w:rsid w:val="726133D6"/>
    <w:rsid w:val="72641C63"/>
    <w:rsid w:val="72710524"/>
    <w:rsid w:val="729F4219"/>
    <w:rsid w:val="72A00BAF"/>
    <w:rsid w:val="72A71E96"/>
    <w:rsid w:val="72AC0C2C"/>
    <w:rsid w:val="72AF6AE2"/>
    <w:rsid w:val="72B31E1A"/>
    <w:rsid w:val="72B53C63"/>
    <w:rsid w:val="72C8190F"/>
    <w:rsid w:val="72E14579"/>
    <w:rsid w:val="72E7191F"/>
    <w:rsid w:val="72F16CFA"/>
    <w:rsid w:val="72F55BA4"/>
    <w:rsid w:val="731644E3"/>
    <w:rsid w:val="731B29CD"/>
    <w:rsid w:val="73226A02"/>
    <w:rsid w:val="7327677A"/>
    <w:rsid w:val="732B61F3"/>
    <w:rsid w:val="73420DCA"/>
    <w:rsid w:val="734B4C72"/>
    <w:rsid w:val="73665230"/>
    <w:rsid w:val="73695C08"/>
    <w:rsid w:val="73A62F85"/>
    <w:rsid w:val="73AB01A1"/>
    <w:rsid w:val="73AE3DF5"/>
    <w:rsid w:val="73B76B8B"/>
    <w:rsid w:val="73BA124B"/>
    <w:rsid w:val="73BF0069"/>
    <w:rsid w:val="73C41D4B"/>
    <w:rsid w:val="73C55235"/>
    <w:rsid w:val="73CD1F70"/>
    <w:rsid w:val="73CE1BDD"/>
    <w:rsid w:val="73ED53D2"/>
    <w:rsid w:val="7409489E"/>
    <w:rsid w:val="741D27D0"/>
    <w:rsid w:val="74243944"/>
    <w:rsid w:val="742535EE"/>
    <w:rsid w:val="74267AA0"/>
    <w:rsid w:val="74283A1F"/>
    <w:rsid w:val="742A57B5"/>
    <w:rsid w:val="7430453A"/>
    <w:rsid w:val="74420F32"/>
    <w:rsid w:val="74497BE4"/>
    <w:rsid w:val="74564E1D"/>
    <w:rsid w:val="745E460B"/>
    <w:rsid w:val="746203EB"/>
    <w:rsid w:val="746930BC"/>
    <w:rsid w:val="747E4121"/>
    <w:rsid w:val="74912CB9"/>
    <w:rsid w:val="749A35B6"/>
    <w:rsid w:val="749B610E"/>
    <w:rsid w:val="74A609E7"/>
    <w:rsid w:val="74B517F2"/>
    <w:rsid w:val="74C451E2"/>
    <w:rsid w:val="74D86066"/>
    <w:rsid w:val="74F14E3B"/>
    <w:rsid w:val="74F82C5F"/>
    <w:rsid w:val="74FD18B6"/>
    <w:rsid w:val="750612FC"/>
    <w:rsid w:val="75141347"/>
    <w:rsid w:val="752A22B2"/>
    <w:rsid w:val="753664BF"/>
    <w:rsid w:val="75370B74"/>
    <w:rsid w:val="753A24D8"/>
    <w:rsid w:val="753C3BB9"/>
    <w:rsid w:val="75423622"/>
    <w:rsid w:val="75462F27"/>
    <w:rsid w:val="75475693"/>
    <w:rsid w:val="754E2E1B"/>
    <w:rsid w:val="755A4E49"/>
    <w:rsid w:val="755B6175"/>
    <w:rsid w:val="75663F9F"/>
    <w:rsid w:val="756B5EB1"/>
    <w:rsid w:val="75956D11"/>
    <w:rsid w:val="75991D8A"/>
    <w:rsid w:val="759B7CBD"/>
    <w:rsid w:val="759B7FE0"/>
    <w:rsid w:val="759F26DD"/>
    <w:rsid w:val="75A045B8"/>
    <w:rsid w:val="75A55928"/>
    <w:rsid w:val="75B00EA8"/>
    <w:rsid w:val="75B328CF"/>
    <w:rsid w:val="75D227FB"/>
    <w:rsid w:val="75D67FFA"/>
    <w:rsid w:val="75E35A4B"/>
    <w:rsid w:val="75EB2537"/>
    <w:rsid w:val="75F60F30"/>
    <w:rsid w:val="75FE2704"/>
    <w:rsid w:val="760458E1"/>
    <w:rsid w:val="760F7AB6"/>
    <w:rsid w:val="76123601"/>
    <w:rsid w:val="76260DC0"/>
    <w:rsid w:val="76294ED6"/>
    <w:rsid w:val="76297830"/>
    <w:rsid w:val="76303B2F"/>
    <w:rsid w:val="76436406"/>
    <w:rsid w:val="764B0B0A"/>
    <w:rsid w:val="764C4045"/>
    <w:rsid w:val="76562F7F"/>
    <w:rsid w:val="7663277B"/>
    <w:rsid w:val="767F2B0D"/>
    <w:rsid w:val="76856792"/>
    <w:rsid w:val="768838EC"/>
    <w:rsid w:val="76911092"/>
    <w:rsid w:val="7696192F"/>
    <w:rsid w:val="76E6632A"/>
    <w:rsid w:val="76EF4D23"/>
    <w:rsid w:val="76F84333"/>
    <w:rsid w:val="770026B8"/>
    <w:rsid w:val="77021904"/>
    <w:rsid w:val="77092348"/>
    <w:rsid w:val="770E32DC"/>
    <w:rsid w:val="77157481"/>
    <w:rsid w:val="77216593"/>
    <w:rsid w:val="772A0609"/>
    <w:rsid w:val="772B2D6D"/>
    <w:rsid w:val="775B25B9"/>
    <w:rsid w:val="775C08DF"/>
    <w:rsid w:val="77780DD1"/>
    <w:rsid w:val="777A3109"/>
    <w:rsid w:val="77A54FAD"/>
    <w:rsid w:val="77AE1743"/>
    <w:rsid w:val="77B9753A"/>
    <w:rsid w:val="77C062AE"/>
    <w:rsid w:val="77F86D73"/>
    <w:rsid w:val="77FA3A28"/>
    <w:rsid w:val="780871A0"/>
    <w:rsid w:val="781C5758"/>
    <w:rsid w:val="781D0B4F"/>
    <w:rsid w:val="78233371"/>
    <w:rsid w:val="78287555"/>
    <w:rsid w:val="78335FE6"/>
    <w:rsid w:val="783A4C54"/>
    <w:rsid w:val="783C7288"/>
    <w:rsid w:val="78402123"/>
    <w:rsid w:val="78451F1D"/>
    <w:rsid w:val="78464A82"/>
    <w:rsid w:val="78812B99"/>
    <w:rsid w:val="788D7EF2"/>
    <w:rsid w:val="789A0D7A"/>
    <w:rsid w:val="78B65232"/>
    <w:rsid w:val="78B666C8"/>
    <w:rsid w:val="78B86D14"/>
    <w:rsid w:val="78BC2BE4"/>
    <w:rsid w:val="78C255F3"/>
    <w:rsid w:val="78C351E2"/>
    <w:rsid w:val="78CC2FCF"/>
    <w:rsid w:val="78D66729"/>
    <w:rsid w:val="78D80C93"/>
    <w:rsid w:val="78DB7C0F"/>
    <w:rsid w:val="78E43D8E"/>
    <w:rsid w:val="78F76FFD"/>
    <w:rsid w:val="79233DA1"/>
    <w:rsid w:val="79423626"/>
    <w:rsid w:val="794F4443"/>
    <w:rsid w:val="79525263"/>
    <w:rsid w:val="79552AA5"/>
    <w:rsid w:val="7966436E"/>
    <w:rsid w:val="796E5570"/>
    <w:rsid w:val="796F24E8"/>
    <w:rsid w:val="79755196"/>
    <w:rsid w:val="79792854"/>
    <w:rsid w:val="798C5240"/>
    <w:rsid w:val="798C6E2A"/>
    <w:rsid w:val="798D5AED"/>
    <w:rsid w:val="799A0D46"/>
    <w:rsid w:val="799C716D"/>
    <w:rsid w:val="79A55CE3"/>
    <w:rsid w:val="79BD6EC1"/>
    <w:rsid w:val="79C62AA9"/>
    <w:rsid w:val="79CA63E6"/>
    <w:rsid w:val="79FE4D01"/>
    <w:rsid w:val="7A041B79"/>
    <w:rsid w:val="7A091075"/>
    <w:rsid w:val="7A1705A8"/>
    <w:rsid w:val="7A1A5613"/>
    <w:rsid w:val="7A2C06A1"/>
    <w:rsid w:val="7A36451C"/>
    <w:rsid w:val="7A3831A3"/>
    <w:rsid w:val="7A3C1D3D"/>
    <w:rsid w:val="7A3E3447"/>
    <w:rsid w:val="7A406F5D"/>
    <w:rsid w:val="7A4152BB"/>
    <w:rsid w:val="7A4E54B2"/>
    <w:rsid w:val="7A596225"/>
    <w:rsid w:val="7A7C3060"/>
    <w:rsid w:val="7A7C55B0"/>
    <w:rsid w:val="7A895EDA"/>
    <w:rsid w:val="7A8F39D9"/>
    <w:rsid w:val="7A9D15DA"/>
    <w:rsid w:val="7ABA00AB"/>
    <w:rsid w:val="7ABC2BBC"/>
    <w:rsid w:val="7ABC5FE5"/>
    <w:rsid w:val="7AC56613"/>
    <w:rsid w:val="7ADC23AF"/>
    <w:rsid w:val="7ADD00F7"/>
    <w:rsid w:val="7AE2328C"/>
    <w:rsid w:val="7AF01836"/>
    <w:rsid w:val="7AF3093C"/>
    <w:rsid w:val="7AF51690"/>
    <w:rsid w:val="7AFB1A7D"/>
    <w:rsid w:val="7AFB61E3"/>
    <w:rsid w:val="7B0125A8"/>
    <w:rsid w:val="7B3B4326"/>
    <w:rsid w:val="7B3F2129"/>
    <w:rsid w:val="7B434971"/>
    <w:rsid w:val="7B4405A7"/>
    <w:rsid w:val="7B481EF0"/>
    <w:rsid w:val="7B4F68D3"/>
    <w:rsid w:val="7B535FBC"/>
    <w:rsid w:val="7B583211"/>
    <w:rsid w:val="7B607EBF"/>
    <w:rsid w:val="7B615121"/>
    <w:rsid w:val="7B67008D"/>
    <w:rsid w:val="7B755CE5"/>
    <w:rsid w:val="7B763AA6"/>
    <w:rsid w:val="7B8F15B0"/>
    <w:rsid w:val="7BA404D8"/>
    <w:rsid w:val="7BC35348"/>
    <w:rsid w:val="7BDE4254"/>
    <w:rsid w:val="7BEB7E29"/>
    <w:rsid w:val="7BF11143"/>
    <w:rsid w:val="7BF7561D"/>
    <w:rsid w:val="7C076EE4"/>
    <w:rsid w:val="7C191B0B"/>
    <w:rsid w:val="7C1B3B1E"/>
    <w:rsid w:val="7C287F99"/>
    <w:rsid w:val="7C2D3276"/>
    <w:rsid w:val="7C4317AF"/>
    <w:rsid w:val="7C4A6336"/>
    <w:rsid w:val="7C4C03CC"/>
    <w:rsid w:val="7C501437"/>
    <w:rsid w:val="7C5649CC"/>
    <w:rsid w:val="7C614A17"/>
    <w:rsid w:val="7C6A192C"/>
    <w:rsid w:val="7C7078F9"/>
    <w:rsid w:val="7C972EAE"/>
    <w:rsid w:val="7C9E7BED"/>
    <w:rsid w:val="7CB15393"/>
    <w:rsid w:val="7CB92853"/>
    <w:rsid w:val="7CC26F87"/>
    <w:rsid w:val="7CC80D59"/>
    <w:rsid w:val="7CCA6ECE"/>
    <w:rsid w:val="7D0440A6"/>
    <w:rsid w:val="7D111EFA"/>
    <w:rsid w:val="7D185012"/>
    <w:rsid w:val="7D1B1F92"/>
    <w:rsid w:val="7D212C10"/>
    <w:rsid w:val="7D233F9B"/>
    <w:rsid w:val="7D274D30"/>
    <w:rsid w:val="7D2E7394"/>
    <w:rsid w:val="7D350608"/>
    <w:rsid w:val="7D360DE8"/>
    <w:rsid w:val="7D36141C"/>
    <w:rsid w:val="7D3F17E5"/>
    <w:rsid w:val="7D507796"/>
    <w:rsid w:val="7D542F92"/>
    <w:rsid w:val="7D5B4F98"/>
    <w:rsid w:val="7D5B532B"/>
    <w:rsid w:val="7D5B6E44"/>
    <w:rsid w:val="7D6812AD"/>
    <w:rsid w:val="7D6A0CAA"/>
    <w:rsid w:val="7D6E04CD"/>
    <w:rsid w:val="7D707184"/>
    <w:rsid w:val="7D833514"/>
    <w:rsid w:val="7D860110"/>
    <w:rsid w:val="7D8839F8"/>
    <w:rsid w:val="7D892DBA"/>
    <w:rsid w:val="7D93475C"/>
    <w:rsid w:val="7DA35A3C"/>
    <w:rsid w:val="7DA97AA0"/>
    <w:rsid w:val="7DB137C7"/>
    <w:rsid w:val="7DB52CD1"/>
    <w:rsid w:val="7DB64F7F"/>
    <w:rsid w:val="7DBD0C6D"/>
    <w:rsid w:val="7DBE7DBC"/>
    <w:rsid w:val="7DC33D8F"/>
    <w:rsid w:val="7DC3603E"/>
    <w:rsid w:val="7DC651B5"/>
    <w:rsid w:val="7DC9309F"/>
    <w:rsid w:val="7DF63DF4"/>
    <w:rsid w:val="7DFB7E3C"/>
    <w:rsid w:val="7E042931"/>
    <w:rsid w:val="7E0B7F46"/>
    <w:rsid w:val="7E110A6F"/>
    <w:rsid w:val="7E170691"/>
    <w:rsid w:val="7E267CDE"/>
    <w:rsid w:val="7E336EBB"/>
    <w:rsid w:val="7E3870DE"/>
    <w:rsid w:val="7E5848C6"/>
    <w:rsid w:val="7E5A2C9A"/>
    <w:rsid w:val="7E661062"/>
    <w:rsid w:val="7E6A4F9B"/>
    <w:rsid w:val="7E85740E"/>
    <w:rsid w:val="7E87674B"/>
    <w:rsid w:val="7E8E0DEB"/>
    <w:rsid w:val="7E9C6B79"/>
    <w:rsid w:val="7EA83B7B"/>
    <w:rsid w:val="7ED66D91"/>
    <w:rsid w:val="7EF4279D"/>
    <w:rsid w:val="7EF94B4C"/>
    <w:rsid w:val="7F11753E"/>
    <w:rsid w:val="7F21759F"/>
    <w:rsid w:val="7F291D36"/>
    <w:rsid w:val="7F2E270E"/>
    <w:rsid w:val="7F354104"/>
    <w:rsid w:val="7F3D0069"/>
    <w:rsid w:val="7F3D45B9"/>
    <w:rsid w:val="7F47071B"/>
    <w:rsid w:val="7F56422F"/>
    <w:rsid w:val="7F5C2916"/>
    <w:rsid w:val="7F614D41"/>
    <w:rsid w:val="7F6401C1"/>
    <w:rsid w:val="7F704BF4"/>
    <w:rsid w:val="7F76704A"/>
    <w:rsid w:val="7F8C2A55"/>
    <w:rsid w:val="7F8C513D"/>
    <w:rsid w:val="7F8C6542"/>
    <w:rsid w:val="7F8F3FBC"/>
    <w:rsid w:val="7F9766E6"/>
    <w:rsid w:val="7F987906"/>
    <w:rsid w:val="7F9A5CDE"/>
    <w:rsid w:val="7FA028ED"/>
    <w:rsid w:val="7FA51CC2"/>
    <w:rsid w:val="7FA9589C"/>
    <w:rsid w:val="7FAC3532"/>
    <w:rsid w:val="7FBA08E7"/>
    <w:rsid w:val="7FBC3800"/>
    <w:rsid w:val="7FC45248"/>
    <w:rsid w:val="7FC64779"/>
    <w:rsid w:val="7FCA7763"/>
    <w:rsid w:val="7FD27284"/>
    <w:rsid w:val="7FD65275"/>
    <w:rsid w:val="7FDC0332"/>
    <w:rsid w:val="7FEB3E35"/>
    <w:rsid w:val="7FF648B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7">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977</Words>
  <Characters>1051</Characters>
  <Lines>0</Lines>
  <Paragraphs>0</Paragraphs>
  <ScaleCrop>false</ScaleCrop>
  <LinksUpToDate>false</LinksUpToDate>
  <CharactersWithSpaces>1094</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2020-11-27T05:38:00Z</dcterms:created>
  <dc:creator>Administrator</dc:creator>
  <cp:lastModifiedBy>Administrator</cp:lastModifiedBy>
  <dcterms:modified xsi:type="dcterms:W3CDTF">2021-07-09T03:32:17Z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